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8" w:type="dxa"/>
        <w:tblLayout w:type="fixed"/>
        <w:tblLook w:val="01E0" w:firstRow="1" w:lastRow="1" w:firstColumn="1" w:lastColumn="1" w:noHBand="0" w:noVBand="0"/>
      </w:tblPr>
      <w:tblGrid>
        <w:gridCol w:w="4504"/>
        <w:gridCol w:w="4834"/>
      </w:tblGrid>
      <w:tr w:rsidR="008B2CC1" w:rsidRPr="008B2CC1" w:rsidTr="007B0BFC">
        <w:trPr>
          <w:trHeight w:hRule="exact" w:val="593"/>
        </w:trPr>
        <w:tc>
          <w:tcPr>
            <w:tcW w:w="9338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5E2679">
            <w:pPr>
              <w:jc w:val="right"/>
              <w:rPr>
                <w:b/>
                <w:sz w:val="40"/>
                <w:szCs w:val="40"/>
              </w:rPr>
            </w:pPr>
            <w:bookmarkStart w:id="0" w:name="_GoBack"/>
            <w:bookmarkEnd w:id="0"/>
          </w:p>
        </w:tc>
      </w:tr>
      <w:tr w:rsidR="00207EF4" w:rsidRPr="008B2CC1" w:rsidTr="007B0BFC">
        <w:trPr>
          <w:trHeight w:val="1832"/>
        </w:trPr>
        <w:tc>
          <w:tcPr>
            <w:tcW w:w="4504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207EF4" w:rsidRPr="008B2CC1" w:rsidRDefault="00207EF4" w:rsidP="005E2679">
            <w:r w:rsidRPr="001A0FA3"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2105025" cy="942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4" w:type="dxa"/>
            <w:tcMar>
              <w:left w:w="0" w:type="dxa"/>
              <w:right w:w="0" w:type="dxa"/>
            </w:tcMar>
          </w:tcPr>
          <w:p w:rsidR="00207EF4" w:rsidRPr="008B2CC1" w:rsidRDefault="00463130" w:rsidP="005E2679"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1535430</wp:posOffset>
                  </wp:positionH>
                  <wp:positionV relativeFrom="paragraph">
                    <wp:posOffset>263525</wp:posOffset>
                  </wp:positionV>
                  <wp:extent cx="137160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300" y="21000"/>
                      <wp:lineTo x="2130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PO logo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26A6" w:rsidRPr="001832A6" w:rsidTr="007B0BFC">
        <w:trPr>
          <w:trHeight w:hRule="exact" w:val="148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D2117B" w:rsidRDefault="001F26A6" w:rsidP="005E2679">
            <w:pPr>
              <w:rPr>
                <w:caps/>
                <w:szCs w:val="22"/>
              </w:rPr>
            </w:pPr>
          </w:p>
        </w:tc>
      </w:tr>
      <w:tr w:rsidR="000A46A9" w:rsidRPr="001832A6" w:rsidTr="007B0BFC">
        <w:trPr>
          <w:trHeight w:hRule="exact" w:val="346"/>
        </w:trPr>
        <w:tc>
          <w:tcPr>
            <w:tcW w:w="9338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463130" w:rsidP="00463130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 xml:space="preserve">SEMINAR                                                                                        </w:t>
            </w:r>
          </w:p>
        </w:tc>
      </w:tr>
      <w:tr w:rsidR="008B2CC1" w:rsidRPr="001832A6" w:rsidTr="007B0BFC">
        <w:trPr>
          <w:trHeight w:hRule="exact" w:val="334"/>
        </w:trPr>
        <w:tc>
          <w:tcPr>
            <w:tcW w:w="9338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B2CC1" w:rsidP="007B0BFC">
            <w:pPr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</w:p>
        </w:tc>
      </w:tr>
      <w:tr w:rsidR="008B2CC1" w:rsidRPr="001832A6" w:rsidTr="007B0BFC">
        <w:trPr>
          <w:trHeight w:hRule="exact" w:val="46"/>
        </w:trPr>
        <w:tc>
          <w:tcPr>
            <w:tcW w:w="9338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7B0BFC">
            <w:pPr>
              <w:rPr>
                <w:rFonts w:ascii="Arial Black" w:hAnsi="Arial Black"/>
                <w:caps/>
                <w:sz w:val="15"/>
              </w:rPr>
            </w:pPr>
            <w:bookmarkStart w:id="2" w:name="Original"/>
            <w:bookmarkEnd w:id="2"/>
          </w:p>
        </w:tc>
      </w:tr>
      <w:tr w:rsidR="008B2CC1" w:rsidRPr="001832A6" w:rsidTr="007B0BFC">
        <w:trPr>
          <w:trHeight w:hRule="exact" w:val="172"/>
        </w:trPr>
        <w:tc>
          <w:tcPr>
            <w:tcW w:w="9338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7B0EFF" w:rsidP="007B0BF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DATUM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463130">
              <w:rPr>
                <w:rFonts w:ascii="Arial Black" w:hAnsi="Arial Black"/>
                <w:caps/>
                <w:sz w:val="15"/>
              </w:rPr>
              <w:t>4 decembar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207EF4">
              <w:rPr>
                <w:rFonts w:ascii="Arial Black" w:hAnsi="Arial Black"/>
                <w:caps/>
                <w:sz w:val="15"/>
              </w:rPr>
              <w:t>2018</w:t>
            </w:r>
          </w:p>
        </w:tc>
      </w:tr>
      <w:tr w:rsidR="007B0BFC" w:rsidRPr="001832A6" w:rsidTr="007B0BFC">
        <w:trPr>
          <w:trHeight w:hRule="exact" w:val="172"/>
        </w:trPr>
        <w:tc>
          <w:tcPr>
            <w:tcW w:w="9338" w:type="dxa"/>
            <w:gridSpan w:val="2"/>
            <w:tcMar>
              <w:left w:w="0" w:type="dxa"/>
              <w:right w:w="0" w:type="dxa"/>
            </w:tcMar>
            <w:vAlign w:val="bottom"/>
          </w:tcPr>
          <w:p w:rsidR="007B0BFC" w:rsidRDefault="007B0BFC" w:rsidP="007B0BFC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  <w:p w:rsidR="007B0BFC" w:rsidRDefault="007B0BFC" w:rsidP="007B0BFC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7B0BFC" w:rsidRPr="001832A6" w:rsidTr="007B0BFC">
        <w:trPr>
          <w:trHeight w:hRule="exact" w:val="172"/>
        </w:trPr>
        <w:tc>
          <w:tcPr>
            <w:tcW w:w="9338" w:type="dxa"/>
            <w:gridSpan w:val="2"/>
            <w:tcMar>
              <w:left w:w="0" w:type="dxa"/>
              <w:right w:w="0" w:type="dxa"/>
            </w:tcMar>
            <w:vAlign w:val="bottom"/>
          </w:tcPr>
          <w:p w:rsidR="007B0BFC" w:rsidRDefault="007B0BFC" w:rsidP="007B0BFC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</w:tbl>
    <w:p w:rsidR="00E40777" w:rsidRDefault="00E40777" w:rsidP="001D7119">
      <w:pPr>
        <w:rPr>
          <w:b/>
          <w:caps/>
          <w:sz w:val="24"/>
        </w:rPr>
      </w:pPr>
    </w:p>
    <w:p w:rsidR="008B2CC1" w:rsidRPr="008B2CC1" w:rsidRDefault="00E40777" w:rsidP="001D7119">
      <w:r>
        <w:rPr>
          <w:b/>
          <w:caps/>
          <w:sz w:val="24"/>
        </w:rPr>
        <w:t>AGENDA</w:t>
      </w:r>
    </w:p>
    <w:p w:rsidR="008B2CC1" w:rsidRPr="008B2CC1" w:rsidRDefault="008B2CC1" w:rsidP="001D7119"/>
    <w:p w:rsidR="00E40777" w:rsidRDefault="00E40777" w:rsidP="008B2CC1">
      <w:pPr>
        <w:rPr>
          <w:b/>
          <w:sz w:val="26"/>
          <w:szCs w:val="26"/>
        </w:rPr>
      </w:pPr>
    </w:p>
    <w:p w:rsidR="00192583" w:rsidRDefault="00192583" w:rsidP="004969FD">
      <w:pPr>
        <w:tabs>
          <w:tab w:val="left" w:pos="8404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DIGITALNA TRANSFORMACIJA – </w:t>
      </w:r>
      <w:r w:rsidR="004969FD">
        <w:rPr>
          <w:b/>
          <w:sz w:val="26"/>
          <w:szCs w:val="26"/>
        </w:rPr>
        <w:tab/>
      </w:r>
    </w:p>
    <w:p w:rsidR="008B2CC1" w:rsidRPr="007B0BFC" w:rsidRDefault="00192583" w:rsidP="008B2CC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PRIMJENA U OBLASTI POLJOPRIVREDE I TURIZMA </w:t>
      </w:r>
    </w:p>
    <w:p w:rsidR="003845C1" w:rsidRDefault="003845C1" w:rsidP="003845C1"/>
    <w:p w:rsidR="003845C1" w:rsidRDefault="003845C1" w:rsidP="003845C1"/>
    <w:p w:rsidR="008B2CC1" w:rsidRPr="00463130" w:rsidRDefault="00B43AE1" w:rsidP="004F4D9B">
      <w:pPr>
        <w:rPr>
          <w:b/>
        </w:rPr>
      </w:pPr>
      <w:proofErr w:type="spellStart"/>
      <w:r w:rsidRPr="00463130">
        <w:rPr>
          <w:b/>
        </w:rPr>
        <w:t>O</w:t>
      </w:r>
      <w:r w:rsidR="007B0EFF" w:rsidRPr="00463130">
        <w:rPr>
          <w:b/>
        </w:rPr>
        <w:t>rganiz</w:t>
      </w:r>
      <w:r w:rsidR="00463130">
        <w:rPr>
          <w:b/>
        </w:rPr>
        <w:t>ator</w:t>
      </w:r>
      <w:proofErr w:type="spellEnd"/>
      <w:r w:rsidR="00463130">
        <w:rPr>
          <w:b/>
        </w:rPr>
        <w:t>:</w:t>
      </w:r>
    </w:p>
    <w:p w:rsidR="00207EF4" w:rsidRDefault="0015244D" w:rsidP="00207EF4">
      <w:proofErr w:type="spellStart"/>
      <w:r>
        <w:t>Zavod</w:t>
      </w:r>
      <w:proofErr w:type="spellEnd"/>
      <w:r w:rsidR="00463130" w:rsidRPr="00463130">
        <w:t xml:space="preserve"> </w:t>
      </w:r>
      <w:proofErr w:type="spellStart"/>
      <w:r w:rsidR="00463130" w:rsidRPr="00463130">
        <w:t>za</w:t>
      </w:r>
      <w:proofErr w:type="spellEnd"/>
      <w:r w:rsidR="00463130" w:rsidRPr="00463130">
        <w:t xml:space="preserve"> </w:t>
      </w:r>
      <w:proofErr w:type="spellStart"/>
      <w:r w:rsidR="00463130" w:rsidRPr="00463130">
        <w:t>intelektualnu</w:t>
      </w:r>
      <w:proofErr w:type="spellEnd"/>
      <w:r w:rsidR="00463130" w:rsidRPr="00463130">
        <w:t xml:space="preserve"> </w:t>
      </w:r>
      <w:proofErr w:type="spellStart"/>
      <w:r w:rsidR="00463130" w:rsidRPr="00463130">
        <w:t>svojinu</w:t>
      </w:r>
      <w:proofErr w:type="spellEnd"/>
      <w:r w:rsidR="00463130" w:rsidRPr="00463130">
        <w:t xml:space="preserve"> </w:t>
      </w:r>
      <w:proofErr w:type="spellStart"/>
      <w:r w:rsidR="00463130" w:rsidRPr="00463130">
        <w:t>Crne</w:t>
      </w:r>
      <w:proofErr w:type="spellEnd"/>
      <w:r w:rsidR="00463130" w:rsidRPr="00463130">
        <w:t xml:space="preserve"> Gore (ZISCG)</w:t>
      </w:r>
    </w:p>
    <w:p w:rsidR="00207EF4" w:rsidRDefault="00207EF4" w:rsidP="00207EF4"/>
    <w:p w:rsidR="00207EF4" w:rsidRPr="00463130" w:rsidRDefault="007B0EFF" w:rsidP="00207EF4">
      <w:pPr>
        <w:rPr>
          <w:b/>
        </w:rPr>
      </w:pPr>
      <w:proofErr w:type="gramStart"/>
      <w:r w:rsidRPr="00463130">
        <w:rPr>
          <w:b/>
        </w:rPr>
        <w:t>u</w:t>
      </w:r>
      <w:proofErr w:type="gramEnd"/>
      <w:r w:rsidRPr="00463130">
        <w:rPr>
          <w:b/>
        </w:rPr>
        <w:t xml:space="preserve"> </w:t>
      </w:r>
      <w:proofErr w:type="spellStart"/>
      <w:r w:rsidRPr="00463130">
        <w:rPr>
          <w:b/>
        </w:rPr>
        <w:t>saradnji</w:t>
      </w:r>
      <w:proofErr w:type="spellEnd"/>
      <w:r w:rsidRPr="00463130">
        <w:rPr>
          <w:b/>
        </w:rPr>
        <w:t xml:space="preserve"> </w:t>
      </w:r>
      <w:proofErr w:type="spellStart"/>
      <w:r w:rsidRPr="00463130">
        <w:rPr>
          <w:b/>
        </w:rPr>
        <w:t>sa</w:t>
      </w:r>
      <w:proofErr w:type="spellEnd"/>
      <w:r w:rsidRPr="00463130">
        <w:rPr>
          <w:b/>
        </w:rPr>
        <w:t xml:space="preserve"> </w:t>
      </w:r>
    </w:p>
    <w:p w:rsidR="00207EF4" w:rsidRDefault="00463130" w:rsidP="00207EF4">
      <w:proofErr w:type="spellStart"/>
      <w:r>
        <w:t>Evropskim</w:t>
      </w:r>
      <w:proofErr w:type="spellEnd"/>
      <w:r>
        <w:t xml:space="preserve"> </w:t>
      </w:r>
      <w:proofErr w:type="spellStart"/>
      <w:r>
        <w:t>patentnim</w:t>
      </w:r>
      <w:proofErr w:type="spellEnd"/>
      <w:r>
        <w:t xml:space="preserve"> </w:t>
      </w:r>
      <w:proofErr w:type="spellStart"/>
      <w:r>
        <w:t>zavodom</w:t>
      </w:r>
      <w:proofErr w:type="spellEnd"/>
      <w:r>
        <w:t xml:space="preserve"> (EPO)</w:t>
      </w:r>
    </w:p>
    <w:p w:rsidR="008B2CC1" w:rsidRPr="003845C1" w:rsidRDefault="008B2CC1" w:rsidP="004F4D9B"/>
    <w:p w:rsidR="007B0BFC" w:rsidRDefault="007B0BFC" w:rsidP="008B2CC1">
      <w:pPr>
        <w:rPr>
          <w:b/>
          <w:sz w:val="24"/>
          <w:szCs w:val="24"/>
        </w:rPr>
      </w:pPr>
    </w:p>
    <w:p w:rsidR="0015244D" w:rsidRDefault="0015244D" w:rsidP="008B2CC1">
      <w:pPr>
        <w:rPr>
          <w:b/>
          <w:sz w:val="24"/>
          <w:szCs w:val="24"/>
        </w:rPr>
      </w:pPr>
      <w:r w:rsidRPr="0015244D">
        <w:rPr>
          <w:b/>
          <w:sz w:val="24"/>
          <w:szCs w:val="24"/>
        </w:rPr>
        <w:t xml:space="preserve">4. </w:t>
      </w:r>
      <w:proofErr w:type="spellStart"/>
      <w:proofErr w:type="gramStart"/>
      <w:r w:rsidRPr="0015244D">
        <w:rPr>
          <w:b/>
          <w:sz w:val="24"/>
          <w:szCs w:val="24"/>
        </w:rPr>
        <w:t>decembar</w:t>
      </w:r>
      <w:proofErr w:type="spellEnd"/>
      <w:proofErr w:type="gramEnd"/>
      <w:r w:rsidRPr="0015244D">
        <w:rPr>
          <w:b/>
          <w:sz w:val="24"/>
          <w:szCs w:val="24"/>
        </w:rPr>
        <w:t xml:space="preserve"> 2018</w:t>
      </w:r>
      <w:r w:rsidR="00E40777">
        <w:rPr>
          <w:b/>
          <w:sz w:val="24"/>
          <w:szCs w:val="24"/>
        </w:rPr>
        <w:t xml:space="preserve">. </w:t>
      </w:r>
      <w:proofErr w:type="spellStart"/>
      <w:proofErr w:type="gramStart"/>
      <w:r w:rsidR="00E40777">
        <w:rPr>
          <w:b/>
          <w:sz w:val="24"/>
          <w:szCs w:val="24"/>
        </w:rPr>
        <w:t>godine</w:t>
      </w:r>
      <w:proofErr w:type="spellEnd"/>
      <w:proofErr w:type="gramEnd"/>
    </w:p>
    <w:p w:rsidR="008B2CC1" w:rsidRDefault="007B0EFF" w:rsidP="008B2CC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Podgorica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Crna</w:t>
      </w:r>
      <w:proofErr w:type="spellEnd"/>
      <w:r>
        <w:rPr>
          <w:b/>
          <w:sz w:val="24"/>
          <w:szCs w:val="24"/>
        </w:rPr>
        <w:t xml:space="preserve"> Gora</w:t>
      </w:r>
    </w:p>
    <w:p w:rsidR="00961203" w:rsidRDefault="00961203" w:rsidP="008B2CC1">
      <w:pPr>
        <w:rPr>
          <w:b/>
          <w:sz w:val="24"/>
          <w:szCs w:val="24"/>
        </w:rPr>
      </w:pPr>
    </w:p>
    <w:p w:rsidR="00961203" w:rsidRDefault="00463130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Hotel Hilton</w:t>
      </w:r>
    </w:p>
    <w:p w:rsidR="00463130" w:rsidRDefault="00463130" w:rsidP="008B2CC1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Bulevar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Svetog</w:t>
      </w:r>
      <w:proofErr w:type="spellEnd"/>
      <w:r>
        <w:rPr>
          <w:b/>
          <w:sz w:val="24"/>
          <w:szCs w:val="24"/>
        </w:rPr>
        <w:t xml:space="preserve"> Petra </w:t>
      </w:r>
      <w:proofErr w:type="spellStart"/>
      <w:r>
        <w:rPr>
          <w:b/>
          <w:sz w:val="24"/>
          <w:szCs w:val="24"/>
        </w:rPr>
        <w:t>Cetinjskog</w:t>
      </w:r>
      <w:proofErr w:type="spellEnd"/>
      <w:r>
        <w:rPr>
          <w:b/>
          <w:sz w:val="24"/>
          <w:szCs w:val="24"/>
        </w:rPr>
        <w:t>, 2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D2117B" w:rsidRDefault="00D2117B">
      <w:bookmarkStart w:id="4" w:name="TitleOfDoc"/>
      <w:bookmarkEnd w:id="4"/>
    </w:p>
    <w:p w:rsidR="00D2117B" w:rsidRDefault="00D2117B"/>
    <w:p w:rsidR="00207EF4" w:rsidRDefault="00207EF4">
      <w:r>
        <w:br w:type="page"/>
      </w:r>
    </w:p>
    <w:p w:rsidR="00207EF4" w:rsidRPr="00DB3AAB" w:rsidRDefault="007B0BFC" w:rsidP="00207EF4">
      <w:pPr>
        <w:rPr>
          <w:u w:val="single"/>
        </w:rPr>
      </w:pPr>
      <w:proofErr w:type="spellStart"/>
      <w:proofErr w:type="gramStart"/>
      <w:r w:rsidRPr="00DB3AAB">
        <w:rPr>
          <w:u w:val="single"/>
        </w:rPr>
        <w:lastRenderedPageBreak/>
        <w:t>Utorak</w:t>
      </w:r>
      <w:proofErr w:type="spellEnd"/>
      <w:r w:rsidR="00207EF4" w:rsidRPr="00DB3AAB">
        <w:rPr>
          <w:u w:val="single"/>
        </w:rPr>
        <w:t xml:space="preserve">, </w:t>
      </w:r>
      <w:r w:rsidR="00463130" w:rsidRPr="00DB3AAB">
        <w:rPr>
          <w:u w:val="single"/>
        </w:rPr>
        <w:t>4.</w:t>
      </w:r>
      <w:proofErr w:type="gramEnd"/>
      <w:r w:rsidR="00463130" w:rsidRPr="00DB3AAB">
        <w:rPr>
          <w:u w:val="single"/>
        </w:rPr>
        <w:t xml:space="preserve"> </w:t>
      </w:r>
      <w:proofErr w:type="spellStart"/>
      <w:proofErr w:type="gramStart"/>
      <w:r w:rsidR="00463130" w:rsidRPr="00DB3AAB">
        <w:rPr>
          <w:u w:val="single"/>
        </w:rPr>
        <w:t>decembar</w:t>
      </w:r>
      <w:proofErr w:type="spellEnd"/>
      <w:proofErr w:type="gramEnd"/>
      <w:r w:rsidR="00463130" w:rsidRPr="00DB3AAB">
        <w:rPr>
          <w:u w:val="single"/>
        </w:rPr>
        <w:t xml:space="preserve"> </w:t>
      </w:r>
      <w:r w:rsidR="00207EF4" w:rsidRPr="00DB3AAB">
        <w:rPr>
          <w:u w:val="single"/>
        </w:rPr>
        <w:t>2018</w:t>
      </w:r>
      <w:r w:rsidR="00DB3AAB">
        <w:rPr>
          <w:u w:val="single"/>
        </w:rPr>
        <w:t>.</w:t>
      </w:r>
      <w:r w:rsidR="00E40777">
        <w:rPr>
          <w:u w:val="single"/>
        </w:rPr>
        <w:t xml:space="preserve"> </w:t>
      </w:r>
      <w:proofErr w:type="spellStart"/>
      <w:proofErr w:type="gramStart"/>
      <w:r w:rsidR="00E40777">
        <w:rPr>
          <w:u w:val="single"/>
        </w:rPr>
        <w:t>godine</w:t>
      </w:r>
      <w:proofErr w:type="spellEnd"/>
      <w:proofErr w:type="gramEnd"/>
    </w:p>
    <w:p w:rsidR="00207EF4" w:rsidRDefault="00207EF4" w:rsidP="00207EF4"/>
    <w:p w:rsidR="00463130" w:rsidRDefault="00463130" w:rsidP="00207EF4">
      <w:pPr>
        <w:tabs>
          <w:tab w:val="left" w:pos="2835"/>
        </w:tabs>
      </w:pPr>
      <w:r>
        <w:t xml:space="preserve">09:00 – 09:30                        </w:t>
      </w:r>
      <w:proofErr w:type="spellStart"/>
      <w:r w:rsidRPr="00463130">
        <w:rPr>
          <w:b/>
        </w:rPr>
        <w:t>Registracija</w:t>
      </w:r>
      <w:proofErr w:type="spellEnd"/>
      <w:r w:rsidRPr="00463130">
        <w:rPr>
          <w:b/>
        </w:rPr>
        <w:t xml:space="preserve"> </w:t>
      </w:r>
      <w:proofErr w:type="spellStart"/>
      <w:r w:rsidRPr="00463130">
        <w:rPr>
          <w:b/>
        </w:rPr>
        <w:t>učesnika</w:t>
      </w:r>
      <w:proofErr w:type="spellEnd"/>
    </w:p>
    <w:p w:rsidR="00463130" w:rsidRDefault="00463130" w:rsidP="00207EF4">
      <w:pPr>
        <w:tabs>
          <w:tab w:val="left" w:pos="2835"/>
        </w:tabs>
      </w:pPr>
    </w:p>
    <w:p w:rsidR="00207EF4" w:rsidRPr="00DB3AAB" w:rsidRDefault="00463130" w:rsidP="003F19E3">
      <w:pPr>
        <w:tabs>
          <w:tab w:val="left" w:pos="2835"/>
        </w:tabs>
        <w:rPr>
          <w:b/>
          <w:szCs w:val="22"/>
        </w:rPr>
      </w:pPr>
      <w:r>
        <w:t>09:30</w:t>
      </w:r>
      <w:r w:rsidR="00DB3AAB">
        <w:t xml:space="preserve"> – 10:00</w:t>
      </w:r>
      <w:r w:rsidR="00207EF4">
        <w:tab/>
      </w:r>
      <w:proofErr w:type="spellStart"/>
      <w:r w:rsidR="003F19E3">
        <w:rPr>
          <w:b/>
          <w:szCs w:val="22"/>
        </w:rPr>
        <w:t>Uvodna</w:t>
      </w:r>
      <w:proofErr w:type="spellEnd"/>
      <w:r w:rsidR="003F19E3">
        <w:rPr>
          <w:b/>
          <w:szCs w:val="22"/>
        </w:rPr>
        <w:t xml:space="preserve"> </w:t>
      </w:r>
      <w:proofErr w:type="spellStart"/>
      <w:r w:rsidR="003F19E3">
        <w:rPr>
          <w:b/>
          <w:szCs w:val="22"/>
        </w:rPr>
        <w:t>obraćanja</w:t>
      </w:r>
      <w:proofErr w:type="spellEnd"/>
    </w:p>
    <w:p w:rsidR="00605E7A" w:rsidRPr="00463130" w:rsidRDefault="00605E7A" w:rsidP="00463130">
      <w:pPr>
        <w:rPr>
          <w:sz w:val="20"/>
        </w:rPr>
      </w:pPr>
    </w:p>
    <w:p w:rsidR="00207EF4" w:rsidRDefault="00605E7A" w:rsidP="00DD3B9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DD3B98">
        <w:rPr>
          <w:rFonts w:ascii="Arial" w:hAnsi="Arial" w:cs="Arial"/>
          <w:sz w:val="20"/>
          <w:szCs w:val="20"/>
        </w:rPr>
        <w:t>Valentina</w:t>
      </w:r>
      <w:proofErr w:type="spellEnd"/>
      <w:r w:rsidRPr="00DD3B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3B98">
        <w:rPr>
          <w:rFonts w:ascii="Arial" w:hAnsi="Arial" w:cs="Arial"/>
          <w:sz w:val="20"/>
          <w:szCs w:val="20"/>
        </w:rPr>
        <w:t>Radulović</w:t>
      </w:r>
      <w:proofErr w:type="spellEnd"/>
      <w:r w:rsidRPr="00DD3B9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052C">
        <w:rPr>
          <w:rFonts w:ascii="Arial" w:hAnsi="Arial" w:cs="Arial"/>
          <w:sz w:val="20"/>
          <w:szCs w:val="20"/>
        </w:rPr>
        <w:t>Šćepanović</w:t>
      </w:r>
      <w:proofErr w:type="spellEnd"/>
      <w:r w:rsidR="00E2052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2052C">
        <w:rPr>
          <w:rFonts w:ascii="Arial" w:hAnsi="Arial" w:cs="Arial"/>
          <w:sz w:val="20"/>
          <w:szCs w:val="20"/>
        </w:rPr>
        <w:t>direktorica</w:t>
      </w:r>
      <w:proofErr w:type="spellEnd"/>
      <w:r w:rsidRPr="00DD3B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3B98">
        <w:rPr>
          <w:rFonts w:ascii="Arial" w:hAnsi="Arial" w:cs="Arial"/>
          <w:sz w:val="20"/>
          <w:szCs w:val="20"/>
        </w:rPr>
        <w:t>Zavod</w:t>
      </w:r>
      <w:r w:rsidR="00E2052C">
        <w:rPr>
          <w:rFonts w:ascii="Arial" w:hAnsi="Arial" w:cs="Arial"/>
          <w:sz w:val="20"/>
          <w:szCs w:val="20"/>
        </w:rPr>
        <w:t>a</w:t>
      </w:r>
      <w:proofErr w:type="spellEnd"/>
      <w:r w:rsidRPr="00DD3B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3B98">
        <w:rPr>
          <w:rFonts w:ascii="Arial" w:hAnsi="Arial" w:cs="Arial"/>
          <w:sz w:val="20"/>
          <w:szCs w:val="20"/>
        </w:rPr>
        <w:t>za</w:t>
      </w:r>
      <w:proofErr w:type="spellEnd"/>
      <w:r w:rsidRPr="00DD3B9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3B98">
        <w:rPr>
          <w:rFonts w:ascii="Arial" w:hAnsi="Arial" w:cs="Arial"/>
          <w:sz w:val="20"/>
          <w:szCs w:val="20"/>
        </w:rPr>
        <w:t>intelekt</w:t>
      </w:r>
      <w:r w:rsidR="00E2052C">
        <w:rPr>
          <w:rFonts w:ascii="Arial" w:hAnsi="Arial" w:cs="Arial"/>
          <w:sz w:val="20"/>
          <w:szCs w:val="20"/>
        </w:rPr>
        <w:t>ualnu</w:t>
      </w:r>
      <w:proofErr w:type="spellEnd"/>
      <w:r w:rsidR="00E205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052C">
        <w:rPr>
          <w:rFonts w:ascii="Arial" w:hAnsi="Arial" w:cs="Arial"/>
          <w:sz w:val="20"/>
          <w:szCs w:val="20"/>
        </w:rPr>
        <w:t>svojinu</w:t>
      </w:r>
      <w:proofErr w:type="spellEnd"/>
      <w:r w:rsidR="00E205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052C">
        <w:rPr>
          <w:rFonts w:ascii="Arial" w:hAnsi="Arial" w:cs="Arial"/>
          <w:sz w:val="20"/>
          <w:szCs w:val="20"/>
        </w:rPr>
        <w:t>Crne</w:t>
      </w:r>
      <w:proofErr w:type="spellEnd"/>
      <w:r w:rsidR="00E2052C">
        <w:rPr>
          <w:rFonts w:ascii="Arial" w:hAnsi="Arial" w:cs="Arial"/>
          <w:sz w:val="20"/>
          <w:szCs w:val="20"/>
        </w:rPr>
        <w:t xml:space="preserve"> Gore (ZISCG)</w:t>
      </w:r>
    </w:p>
    <w:p w:rsidR="00463130" w:rsidRDefault="00463130" w:rsidP="00463130">
      <w:pPr>
        <w:pStyle w:val="ListParagraph"/>
        <w:ind w:left="3555"/>
        <w:jc w:val="both"/>
        <w:rPr>
          <w:rFonts w:ascii="Arial" w:hAnsi="Arial" w:cs="Arial"/>
          <w:sz w:val="20"/>
          <w:szCs w:val="20"/>
        </w:rPr>
      </w:pPr>
    </w:p>
    <w:p w:rsidR="00463130" w:rsidRDefault="00E40777" w:rsidP="00DD3B9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Darko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Petrušić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generalni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direktor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Direktorata</w:t>
      </w:r>
      <w:proofErr w:type="spellEnd"/>
      <w:r w:rsidR="001300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004D">
        <w:rPr>
          <w:rFonts w:ascii="Arial" w:hAnsi="Arial" w:cs="Arial"/>
          <w:sz w:val="20"/>
          <w:szCs w:val="20"/>
        </w:rPr>
        <w:t>za</w:t>
      </w:r>
      <w:proofErr w:type="spellEnd"/>
      <w:r w:rsidR="001300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004D">
        <w:rPr>
          <w:rFonts w:ascii="Arial" w:hAnsi="Arial" w:cs="Arial"/>
          <w:sz w:val="20"/>
          <w:szCs w:val="20"/>
        </w:rPr>
        <w:t>naučn</w:t>
      </w:r>
      <w:r w:rsidR="009E3694">
        <w:rPr>
          <w:rFonts w:ascii="Arial" w:hAnsi="Arial" w:cs="Arial"/>
          <w:sz w:val="20"/>
          <w:szCs w:val="20"/>
        </w:rPr>
        <w:t>oistraživačku</w:t>
      </w:r>
      <w:proofErr w:type="spellEnd"/>
      <w:r w:rsidR="009E369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3694">
        <w:rPr>
          <w:rFonts w:ascii="Arial" w:hAnsi="Arial" w:cs="Arial"/>
          <w:sz w:val="20"/>
          <w:szCs w:val="20"/>
        </w:rPr>
        <w:t>djelatnost</w:t>
      </w:r>
      <w:proofErr w:type="spellEnd"/>
      <w:r w:rsidR="0013004D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Ministarstv</w:t>
      </w:r>
      <w:r w:rsidR="0013004D">
        <w:rPr>
          <w:rFonts w:ascii="Arial" w:hAnsi="Arial" w:cs="Arial"/>
          <w:sz w:val="20"/>
          <w:szCs w:val="20"/>
        </w:rPr>
        <w:t>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nauke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463130" w:rsidRPr="00463130" w:rsidRDefault="00463130" w:rsidP="00463130">
      <w:pPr>
        <w:pStyle w:val="ListParagraph"/>
        <w:rPr>
          <w:rFonts w:ascii="Arial" w:hAnsi="Arial" w:cs="Arial"/>
          <w:sz w:val="20"/>
          <w:szCs w:val="20"/>
        </w:rPr>
      </w:pPr>
    </w:p>
    <w:p w:rsidR="00463130" w:rsidRDefault="00FE654E" w:rsidP="00DD3B9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Ardijan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Mavriq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3004D">
        <w:rPr>
          <w:rFonts w:ascii="Arial" w:hAnsi="Arial" w:cs="Arial"/>
          <w:sz w:val="20"/>
          <w:szCs w:val="20"/>
        </w:rPr>
        <w:t>generalni</w:t>
      </w:r>
      <w:proofErr w:type="spellEnd"/>
      <w:r w:rsidR="001300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004D">
        <w:rPr>
          <w:rFonts w:ascii="Arial" w:hAnsi="Arial" w:cs="Arial"/>
          <w:sz w:val="20"/>
          <w:szCs w:val="20"/>
        </w:rPr>
        <w:t>direktor</w:t>
      </w:r>
      <w:proofErr w:type="spellEnd"/>
      <w:r w:rsidR="001300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004D">
        <w:rPr>
          <w:rFonts w:ascii="Arial" w:hAnsi="Arial" w:cs="Arial"/>
          <w:sz w:val="20"/>
          <w:szCs w:val="20"/>
        </w:rPr>
        <w:t>Direktorata</w:t>
      </w:r>
      <w:proofErr w:type="spellEnd"/>
      <w:r w:rsidR="001300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004D">
        <w:rPr>
          <w:rFonts w:ascii="Arial" w:hAnsi="Arial" w:cs="Arial"/>
          <w:sz w:val="20"/>
          <w:szCs w:val="20"/>
        </w:rPr>
        <w:t>za</w:t>
      </w:r>
      <w:proofErr w:type="spellEnd"/>
      <w:r w:rsidR="001300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004D">
        <w:rPr>
          <w:rFonts w:ascii="Arial" w:hAnsi="Arial" w:cs="Arial"/>
          <w:sz w:val="20"/>
          <w:szCs w:val="20"/>
        </w:rPr>
        <w:t>praćenje</w:t>
      </w:r>
      <w:proofErr w:type="spellEnd"/>
      <w:r w:rsidR="001300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004D">
        <w:rPr>
          <w:rFonts w:ascii="Arial" w:hAnsi="Arial" w:cs="Arial"/>
          <w:sz w:val="20"/>
          <w:szCs w:val="20"/>
        </w:rPr>
        <w:t>turističkih</w:t>
      </w:r>
      <w:proofErr w:type="spellEnd"/>
      <w:r w:rsidR="001300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004D">
        <w:rPr>
          <w:rFonts w:ascii="Arial" w:hAnsi="Arial" w:cs="Arial"/>
          <w:sz w:val="20"/>
          <w:szCs w:val="20"/>
        </w:rPr>
        <w:t>tokova</w:t>
      </w:r>
      <w:proofErr w:type="spellEnd"/>
      <w:r w:rsidR="0013004D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13004D">
        <w:rPr>
          <w:rFonts w:ascii="Arial" w:hAnsi="Arial" w:cs="Arial"/>
          <w:sz w:val="20"/>
          <w:szCs w:val="20"/>
        </w:rPr>
        <w:t>turističkog</w:t>
      </w:r>
      <w:proofErr w:type="spellEnd"/>
      <w:r w:rsidR="0013004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004D">
        <w:rPr>
          <w:rFonts w:ascii="Arial" w:hAnsi="Arial" w:cs="Arial"/>
          <w:sz w:val="20"/>
          <w:szCs w:val="20"/>
        </w:rPr>
        <w:t>prometa</w:t>
      </w:r>
      <w:proofErr w:type="spellEnd"/>
      <w:r w:rsidR="0013004D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463130">
        <w:rPr>
          <w:rFonts w:ascii="Arial" w:hAnsi="Arial" w:cs="Arial"/>
          <w:sz w:val="20"/>
          <w:szCs w:val="20"/>
        </w:rPr>
        <w:t>Ministarstv</w:t>
      </w:r>
      <w:r w:rsidR="0013004D">
        <w:rPr>
          <w:rFonts w:ascii="Arial" w:hAnsi="Arial" w:cs="Arial"/>
          <w:sz w:val="20"/>
          <w:szCs w:val="20"/>
        </w:rPr>
        <w:t>u</w:t>
      </w:r>
      <w:proofErr w:type="spellEnd"/>
      <w:r w:rsidR="00295039">
        <w:rPr>
          <w:rFonts w:ascii="Arial" w:hAnsi="Arial" w:cs="Arial"/>
          <w:sz w:val="20"/>
          <w:szCs w:val="20"/>
        </w:rPr>
        <w:t xml:space="preserve"> </w:t>
      </w:r>
      <w:r w:rsidR="00295039">
        <w:rPr>
          <w:rFonts w:ascii="Arial" w:hAnsi="Arial" w:cs="Arial"/>
          <w:sz w:val="20"/>
          <w:szCs w:val="20"/>
          <w:lang w:val="sr-Latn-ME"/>
        </w:rPr>
        <w:t>održivog razvoja i</w:t>
      </w:r>
      <w:r w:rsidR="004631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63130">
        <w:rPr>
          <w:rFonts w:ascii="Arial" w:hAnsi="Arial" w:cs="Arial"/>
          <w:sz w:val="20"/>
          <w:szCs w:val="20"/>
        </w:rPr>
        <w:t>turizma</w:t>
      </w:r>
      <w:proofErr w:type="spellEnd"/>
    </w:p>
    <w:p w:rsidR="00463130" w:rsidRPr="00463130" w:rsidRDefault="00463130" w:rsidP="00463130">
      <w:pPr>
        <w:pStyle w:val="ListParagraph"/>
        <w:rPr>
          <w:rFonts w:ascii="Arial" w:hAnsi="Arial" w:cs="Arial"/>
          <w:sz w:val="20"/>
          <w:szCs w:val="20"/>
        </w:rPr>
      </w:pPr>
    </w:p>
    <w:p w:rsidR="00463130" w:rsidRDefault="00E40777" w:rsidP="00DD3B98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Kristina </w:t>
      </w:r>
      <w:proofErr w:type="spellStart"/>
      <w:r>
        <w:rPr>
          <w:rFonts w:ascii="Arial" w:hAnsi="Arial" w:cs="Arial"/>
          <w:sz w:val="20"/>
          <w:szCs w:val="20"/>
        </w:rPr>
        <w:t>Lapčević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načelnica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Odjeljenja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ekonomske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analize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tržište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Ministarstvu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poljoprivrede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ruralnog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razvoja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šefica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grupe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Poglavlje</w:t>
      </w:r>
      <w:proofErr w:type="spellEnd"/>
      <w:r>
        <w:rPr>
          <w:rFonts w:ascii="Arial" w:hAnsi="Arial" w:cs="Arial"/>
          <w:sz w:val="20"/>
          <w:szCs w:val="20"/>
        </w:rPr>
        <w:t xml:space="preserve"> 11 – </w:t>
      </w:r>
      <w:proofErr w:type="spellStart"/>
      <w:r>
        <w:rPr>
          <w:rFonts w:ascii="Arial" w:hAnsi="Arial" w:cs="Arial"/>
          <w:sz w:val="20"/>
          <w:szCs w:val="20"/>
        </w:rPr>
        <w:t>poljoprivreda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ruralni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razvoj</w:t>
      </w:r>
      <w:proofErr w:type="spellEnd"/>
    </w:p>
    <w:p w:rsidR="00463130" w:rsidRPr="00463130" w:rsidRDefault="00463130" w:rsidP="00463130">
      <w:pPr>
        <w:pStyle w:val="ListParagraph"/>
        <w:rPr>
          <w:rFonts w:ascii="Arial" w:hAnsi="Arial" w:cs="Arial"/>
          <w:sz w:val="20"/>
          <w:szCs w:val="20"/>
        </w:rPr>
      </w:pPr>
    </w:p>
    <w:p w:rsidR="009165B7" w:rsidRDefault="00463130" w:rsidP="00FE654E">
      <w:pPr>
        <w:tabs>
          <w:tab w:val="left" w:pos="2835"/>
        </w:tabs>
        <w:jc w:val="both"/>
      </w:pPr>
      <w:r>
        <w:tab/>
      </w:r>
    </w:p>
    <w:p w:rsidR="00207EF4" w:rsidRPr="00775268" w:rsidRDefault="00605E7A" w:rsidP="00DD3B98">
      <w:pPr>
        <w:tabs>
          <w:tab w:val="left" w:pos="2835"/>
          <w:tab w:val="left" w:pos="4253"/>
        </w:tabs>
        <w:ind w:left="4253" w:hanging="4253"/>
        <w:jc w:val="both"/>
        <w:rPr>
          <w:b/>
          <w:sz w:val="20"/>
        </w:rPr>
      </w:pPr>
      <w:r>
        <w:tab/>
      </w:r>
      <w:proofErr w:type="spellStart"/>
      <w:r w:rsidR="00775268" w:rsidRPr="00775268">
        <w:rPr>
          <w:b/>
        </w:rPr>
        <w:t>Radni</w:t>
      </w:r>
      <w:proofErr w:type="spellEnd"/>
      <w:r w:rsidR="00775268" w:rsidRPr="00775268">
        <w:rPr>
          <w:b/>
        </w:rPr>
        <w:t xml:space="preserve"> </w:t>
      </w:r>
      <w:proofErr w:type="spellStart"/>
      <w:r w:rsidR="00775268" w:rsidRPr="00775268">
        <w:rPr>
          <w:b/>
        </w:rPr>
        <w:t>dio</w:t>
      </w:r>
      <w:proofErr w:type="spellEnd"/>
      <w:r w:rsidR="00775268" w:rsidRPr="00775268">
        <w:rPr>
          <w:b/>
        </w:rPr>
        <w:t xml:space="preserve">: </w:t>
      </w:r>
      <w:proofErr w:type="spellStart"/>
      <w:r w:rsidR="00775268" w:rsidRPr="00775268">
        <w:rPr>
          <w:b/>
        </w:rPr>
        <w:t>Sesija</w:t>
      </w:r>
      <w:proofErr w:type="spellEnd"/>
      <w:r w:rsidR="00775268" w:rsidRPr="00775268">
        <w:rPr>
          <w:b/>
        </w:rPr>
        <w:t xml:space="preserve"> </w:t>
      </w:r>
      <w:proofErr w:type="spellStart"/>
      <w:r w:rsidR="00775268" w:rsidRPr="00775268">
        <w:rPr>
          <w:b/>
        </w:rPr>
        <w:t>posvećena</w:t>
      </w:r>
      <w:proofErr w:type="spellEnd"/>
      <w:r w:rsidR="00775268" w:rsidRPr="00775268">
        <w:rPr>
          <w:b/>
        </w:rPr>
        <w:t xml:space="preserve"> </w:t>
      </w:r>
      <w:proofErr w:type="spellStart"/>
      <w:r w:rsidR="00775268" w:rsidRPr="00775268">
        <w:rPr>
          <w:b/>
        </w:rPr>
        <w:t>digitalizaciji</w:t>
      </w:r>
      <w:proofErr w:type="spellEnd"/>
      <w:r w:rsidR="00775268" w:rsidRPr="00775268">
        <w:rPr>
          <w:b/>
        </w:rPr>
        <w:t xml:space="preserve"> u </w:t>
      </w:r>
      <w:proofErr w:type="spellStart"/>
      <w:r w:rsidR="00775268" w:rsidRPr="00775268">
        <w:rPr>
          <w:b/>
        </w:rPr>
        <w:t>poljoprivredi</w:t>
      </w:r>
      <w:proofErr w:type="spellEnd"/>
    </w:p>
    <w:p w:rsidR="00207EF4" w:rsidRDefault="00207EF4" w:rsidP="00207EF4">
      <w:pPr>
        <w:tabs>
          <w:tab w:val="left" w:pos="2835"/>
          <w:tab w:val="left" w:pos="4253"/>
        </w:tabs>
        <w:rPr>
          <w:sz w:val="20"/>
        </w:rPr>
      </w:pPr>
    </w:p>
    <w:p w:rsidR="00775268" w:rsidRDefault="00775268" w:rsidP="00207EF4">
      <w:pPr>
        <w:tabs>
          <w:tab w:val="left" w:pos="2835"/>
          <w:tab w:val="left" w:pos="4253"/>
        </w:tabs>
        <w:rPr>
          <w:sz w:val="20"/>
        </w:rPr>
      </w:pPr>
      <w:r>
        <w:rPr>
          <w:sz w:val="20"/>
        </w:rPr>
        <w:t xml:space="preserve">                                                   </w:t>
      </w:r>
      <w:proofErr w:type="spellStart"/>
      <w:r w:rsidRPr="00775268">
        <w:rPr>
          <w:sz w:val="20"/>
        </w:rPr>
        <w:t>Govornici</w:t>
      </w:r>
      <w:proofErr w:type="spellEnd"/>
      <w:r w:rsidRPr="00775268">
        <w:rPr>
          <w:sz w:val="20"/>
        </w:rPr>
        <w:t>:</w:t>
      </w:r>
    </w:p>
    <w:p w:rsidR="00775268" w:rsidRPr="00DD3B98" w:rsidRDefault="00775268" w:rsidP="00207EF4">
      <w:pPr>
        <w:tabs>
          <w:tab w:val="left" w:pos="2835"/>
          <w:tab w:val="left" w:pos="4253"/>
        </w:tabs>
        <w:rPr>
          <w:sz w:val="20"/>
        </w:rPr>
      </w:pPr>
    </w:p>
    <w:p w:rsidR="003D561D" w:rsidRDefault="00775268" w:rsidP="00CE33C1">
      <w:pPr>
        <w:tabs>
          <w:tab w:val="left" w:pos="2835"/>
          <w:tab w:val="left" w:pos="4253"/>
        </w:tabs>
        <w:ind w:left="4253" w:hanging="4253"/>
        <w:jc w:val="both"/>
        <w:rPr>
          <w:sz w:val="20"/>
        </w:rPr>
      </w:pPr>
      <w:r>
        <w:rPr>
          <w:szCs w:val="22"/>
        </w:rPr>
        <w:t>10.00 – 10:</w:t>
      </w:r>
      <w:r w:rsidR="001621CF">
        <w:rPr>
          <w:szCs w:val="22"/>
        </w:rPr>
        <w:t>4</w:t>
      </w:r>
      <w:r>
        <w:rPr>
          <w:szCs w:val="22"/>
        </w:rPr>
        <w:t>0</w:t>
      </w:r>
      <w:r>
        <w:rPr>
          <w:sz w:val="20"/>
        </w:rPr>
        <w:tab/>
      </w:r>
      <w:r w:rsidR="001621CF">
        <w:rPr>
          <w:sz w:val="20"/>
        </w:rPr>
        <w:t xml:space="preserve">                      </w:t>
      </w:r>
      <w:proofErr w:type="spellStart"/>
      <w:r w:rsidR="003D561D">
        <w:rPr>
          <w:sz w:val="20"/>
        </w:rPr>
        <w:t>Timm</w:t>
      </w:r>
      <w:proofErr w:type="spellEnd"/>
      <w:r w:rsidR="003D561D">
        <w:rPr>
          <w:sz w:val="20"/>
        </w:rPr>
        <w:t xml:space="preserve"> </w:t>
      </w:r>
      <w:proofErr w:type="spellStart"/>
      <w:r w:rsidR="003D561D">
        <w:rPr>
          <w:sz w:val="20"/>
        </w:rPr>
        <w:t>Holterman</w:t>
      </w:r>
      <w:r w:rsidR="008E5ABB">
        <w:rPr>
          <w:sz w:val="20"/>
        </w:rPr>
        <w:t>n</w:t>
      </w:r>
      <w:proofErr w:type="spellEnd"/>
      <w:r w:rsidR="003D561D">
        <w:rPr>
          <w:sz w:val="20"/>
        </w:rPr>
        <w:t xml:space="preserve"> </w:t>
      </w:r>
      <w:r w:rsidR="001621CF">
        <w:rPr>
          <w:sz w:val="20"/>
        </w:rPr>
        <w:t xml:space="preserve">EPO </w:t>
      </w:r>
      <w:proofErr w:type="spellStart"/>
      <w:r w:rsidR="001621CF">
        <w:rPr>
          <w:sz w:val="20"/>
        </w:rPr>
        <w:t>eks</w:t>
      </w:r>
      <w:r w:rsidR="003D561D">
        <w:rPr>
          <w:sz w:val="20"/>
        </w:rPr>
        <w:t>pert</w:t>
      </w:r>
      <w:proofErr w:type="spellEnd"/>
      <w:r w:rsidR="003D561D">
        <w:rPr>
          <w:sz w:val="20"/>
        </w:rPr>
        <w:t xml:space="preserve">: </w:t>
      </w:r>
      <w:proofErr w:type="spellStart"/>
      <w:r w:rsidR="003D561D">
        <w:rPr>
          <w:sz w:val="20"/>
        </w:rPr>
        <w:t>Digitalizacija</w:t>
      </w:r>
      <w:proofErr w:type="spellEnd"/>
      <w:r w:rsidR="003D561D">
        <w:rPr>
          <w:sz w:val="20"/>
        </w:rPr>
        <w:t xml:space="preserve"> u </w:t>
      </w:r>
      <w:proofErr w:type="spellStart"/>
      <w:r w:rsidR="003D561D">
        <w:rPr>
          <w:sz w:val="20"/>
        </w:rPr>
        <w:t>funkciji</w:t>
      </w:r>
      <w:proofErr w:type="spellEnd"/>
      <w:r w:rsidR="003D561D">
        <w:rPr>
          <w:sz w:val="20"/>
        </w:rPr>
        <w:t xml:space="preserve"> </w:t>
      </w:r>
    </w:p>
    <w:p w:rsidR="00B54353" w:rsidRDefault="003D561D" w:rsidP="00CE33C1">
      <w:pPr>
        <w:tabs>
          <w:tab w:val="left" w:pos="2835"/>
          <w:tab w:val="left" w:pos="4253"/>
        </w:tabs>
        <w:ind w:left="4253" w:hanging="4253"/>
        <w:jc w:val="both"/>
        <w:rPr>
          <w:sz w:val="20"/>
        </w:rPr>
      </w:pPr>
      <w:r>
        <w:rPr>
          <w:sz w:val="20"/>
        </w:rPr>
        <w:tab/>
        <w:t xml:space="preserve">                      </w:t>
      </w:r>
      <w:proofErr w:type="spellStart"/>
      <w:proofErr w:type="gramStart"/>
      <w:r w:rsidR="001621CF">
        <w:rPr>
          <w:sz w:val="20"/>
        </w:rPr>
        <w:t>razvoja</w:t>
      </w:r>
      <w:proofErr w:type="spellEnd"/>
      <w:proofErr w:type="gramEnd"/>
      <w:r w:rsidR="001621CF">
        <w:rPr>
          <w:sz w:val="20"/>
        </w:rPr>
        <w:t xml:space="preserve"> </w:t>
      </w:r>
      <w:proofErr w:type="spellStart"/>
      <w:r w:rsidR="001621CF">
        <w:rPr>
          <w:sz w:val="20"/>
        </w:rPr>
        <w:t>poljoprivrede</w:t>
      </w:r>
      <w:proofErr w:type="spellEnd"/>
    </w:p>
    <w:p w:rsidR="00775268" w:rsidRDefault="00775268" w:rsidP="00CE33C1">
      <w:pPr>
        <w:tabs>
          <w:tab w:val="left" w:pos="2835"/>
          <w:tab w:val="left" w:pos="4253"/>
        </w:tabs>
        <w:ind w:left="4253" w:hanging="4253"/>
        <w:jc w:val="both"/>
        <w:rPr>
          <w:sz w:val="20"/>
        </w:rPr>
      </w:pPr>
    </w:p>
    <w:p w:rsidR="00775268" w:rsidRDefault="00B90E95" w:rsidP="00CE33C1">
      <w:pPr>
        <w:tabs>
          <w:tab w:val="left" w:pos="2835"/>
          <w:tab w:val="left" w:pos="4253"/>
        </w:tabs>
        <w:ind w:left="4253" w:hanging="4253"/>
        <w:jc w:val="both"/>
        <w:rPr>
          <w:sz w:val="20"/>
        </w:rPr>
      </w:pPr>
      <w:r w:rsidRPr="00B90E95">
        <w:rPr>
          <w:szCs w:val="22"/>
        </w:rPr>
        <w:t>10:</w:t>
      </w:r>
      <w:r w:rsidR="001621CF">
        <w:rPr>
          <w:szCs w:val="22"/>
        </w:rPr>
        <w:t>4</w:t>
      </w:r>
      <w:r w:rsidRPr="00B90E95">
        <w:rPr>
          <w:szCs w:val="22"/>
        </w:rPr>
        <w:t>0 – 1</w:t>
      </w:r>
      <w:r w:rsidR="001621CF">
        <w:rPr>
          <w:szCs w:val="22"/>
        </w:rPr>
        <w:t>1</w:t>
      </w:r>
      <w:r w:rsidRPr="00B90E95">
        <w:rPr>
          <w:szCs w:val="22"/>
        </w:rPr>
        <w:t>:</w:t>
      </w:r>
      <w:r w:rsidR="001621CF">
        <w:rPr>
          <w:szCs w:val="22"/>
        </w:rPr>
        <w:t>0</w:t>
      </w:r>
      <w:r w:rsidRPr="00B90E95">
        <w:rPr>
          <w:szCs w:val="22"/>
        </w:rPr>
        <w:t>0</w:t>
      </w:r>
      <w:r w:rsidR="00775268" w:rsidRPr="00B90E95">
        <w:rPr>
          <w:szCs w:val="22"/>
        </w:rPr>
        <w:t xml:space="preserve">                  </w:t>
      </w:r>
      <w:r w:rsidR="001621CF">
        <w:rPr>
          <w:szCs w:val="22"/>
        </w:rPr>
        <w:t xml:space="preserve">                           </w:t>
      </w:r>
      <w:proofErr w:type="spellStart"/>
      <w:r w:rsidR="001621CF">
        <w:rPr>
          <w:sz w:val="20"/>
        </w:rPr>
        <w:t>MSc.Elma</w:t>
      </w:r>
      <w:proofErr w:type="spellEnd"/>
      <w:r w:rsidR="001621CF">
        <w:rPr>
          <w:sz w:val="20"/>
        </w:rPr>
        <w:t xml:space="preserve"> Hot </w:t>
      </w:r>
      <w:proofErr w:type="spellStart"/>
      <w:r w:rsidR="001621CF">
        <w:rPr>
          <w:sz w:val="20"/>
        </w:rPr>
        <w:t>Dervić</w:t>
      </w:r>
      <w:proofErr w:type="spellEnd"/>
      <w:r w:rsidR="001621CF">
        <w:rPr>
          <w:sz w:val="20"/>
        </w:rPr>
        <w:t xml:space="preserve">, </w:t>
      </w:r>
      <w:proofErr w:type="spellStart"/>
      <w:r w:rsidR="001621CF">
        <w:rPr>
          <w:sz w:val="20"/>
        </w:rPr>
        <w:t>pronalazač</w:t>
      </w:r>
      <w:proofErr w:type="spellEnd"/>
    </w:p>
    <w:p w:rsidR="00775268" w:rsidRDefault="00775268" w:rsidP="00CE33C1">
      <w:pPr>
        <w:tabs>
          <w:tab w:val="left" w:pos="2835"/>
          <w:tab w:val="left" w:pos="4253"/>
        </w:tabs>
        <w:ind w:left="4253" w:hanging="4253"/>
        <w:jc w:val="both"/>
        <w:rPr>
          <w:sz w:val="20"/>
        </w:rPr>
      </w:pPr>
      <w:r>
        <w:rPr>
          <w:sz w:val="20"/>
        </w:rPr>
        <w:t xml:space="preserve">                                </w:t>
      </w:r>
    </w:p>
    <w:p w:rsidR="00775268" w:rsidRDefault="00B90E95" w:rsidP="00CE33C1">
      <w:pPr>
        <w:tabs>
          <w:tab w:val="left" w:pos="2835"/>
          <w:tab w:val="left" w:pos="4253"/>
        </w:tabs>
        <w:ind w:left="4253" w:hanging="4253"/>
        <w:jc w:val="both"/>
        <w:rPr>
          <w:sz w:val="20"/>
        </w:rPr>
      </w:pPr>
      <w:r>
        <w:rPr>
          <w:szCs w:val="22"/>
        </w:rPr>
        <w:t>1</w:t>
      </w:r>
      <w:r w:rsidR="001621CF">
        <w:rPr>
          <w:szCs w:val="22"/>
        </w:rPr>
        <w:t>1</w:t>
      </w:r>
      <w:r>
        <w:rPr>
          <w:szCs w:val="22"/>
        </w:rPr>
        <w:t>:</w:t>
      </w:r>
      <w:r w:rsidR="001621CF">
        <w:rPr>
          <w:szCs w:val="22"/>
        </w:rPr>
        <w:t>0</w:t>
      </w:r>
      <w:r>
        <w:rPr>
          <w:szCs w:val="22"/>
        </w:rPr>
        <w:t>0 – 11:1</w:t>
      </w:r>
      <w:r w:rsidR="001621CF">
        <w:rPr>
          <w:szCs w:val="22"/>
        </w:rPr>
        <w:t>5</w:t>
      </w:r>
      <w:r w:rsidRPr="00B90E95">
        <w:rPr>
          <w:szCs w:val="22"/>
        </w:rPr>
        <w:t xml:space="preserve"> </w:t>
      </w:r>
      <w:r w:rsidR="00775268" w:rsidRPr="00B90E95">
        <w:rPr>
          <w:szCs w:val="22"/>
        </w:rPr>
        <w:t xml:space="preserve">                                           </w:t>
      </w:r>
      <w:r w:rsidR="001621CF">
        <w:rPr>
          <w:szCs w:val="22"/>
        </w:rPr>
        <w:t xml:space="preserve"> </w:t>
      </w:r>
      <w:r w:rsidR="001621CF" w:rsidRPr="008860B8">
        <w:rPr>
          <w:sz w:val="20"/>
        </w:rPr>
        <w:t>Milo</w:t>
      </w:r>
      <w:r w:rsidR="001621CF" w:rsidRPr="008860B8">
        <w:rPr>
          <w:sz w:val="20"/>
          <w:lang w:val="sr-Latn-ME"/>
        </w:rPr>
        <w:t xml:space="preserve">š Golubović, </w:t>
      </w:r>
      <w:r w:rsidR="00BC76FC">
        <w:rPr>
          <w:sz w:val="20"/>
        </w:rPr>
        <w:t>VELETEX</w:t>
      </w:r>
    </w:p>
    <w:p w:rsidR="00207EF4" w:rsidRDefault="00207EF4" w:rsidP="00534F90">
      <w:pPr>
        <w:tabs>
          <w:tab w:val="left" w:pos="2835"/>
          <w:tab w:val="left" w:pos="4253"/>
        </w:tabs>
        <w:jc w:val="both"/>
        <w:rPr>
          <w:sz w:val="20"/>
        </w:rPr>
      </w:pPr>
    </w:p>
    <w:p w:rsidR="00534F90" w:rsidRPr="001621CF" w:rsidRDefault="00662DB6" w:rsidP="00534F90">
      <w:pPr>
        <w:tabs>
          <w:tab w:val="left" w:pos="2835"/>
          <w:tab w:val="left" w:pos="4253"/>
        </w:tabs>
        <w:jc w:val="both"/>
        <w:rPr>
          <w:sz w:val="20"/>
        </w:rPr>
      </w:pPr>
      <w:r w:rsidRPr="00662DB6">
        <w:rPr>
          <w:szCs w:val="22"/>
        </w:rPr>
        <w:t>11:1</w:t>
      </w:r>
      <w:r w:rsidR="001621CF">
        <w:rPr>
          <w:szCs w:val="22"/>
        </w:rPr>
        <w:t>5</w:t>
      </w:r>
      <w:r w:rsidRPr="00662DB6">
        <w:rPr>
          <w:szCs w:val="22"/>
        </w:rPr>
        <w:t xml:space="preserve"> – 11:30</w:t>
      </w:r>
      <w:r>
        <w:rPr>
          <w:szCs w:val="22"/>
        </w:rPr>
        <w:t xml:space="preserve">                </w:t>
      </w:r>
      <w:r w:rsidR="001621CF">
        <w:rPr>
          <w:szCs w:val="22"/>
        </w:rPr>
        <w:t xml:space="preserve">                             </w:t>
      </w:r>
      <w:proofErr w:type="spellStart"/>
      <w:r w:rsidR="001621CF" w:rsidRPr="001621CF">
        <w:rPr>
          <w:sz w:val="20"/>
        </w:rPr>
        <w:t>Aleksandar</w:t>
      </w:r>
      <w:proofErr w:type="spellEnd"/>
      <w:r w:rsidR="001621CF" w:rsidRPr="001621CF">
        <w:rPr>
          <w:sz w:val="20"/>
        </w:rPr>
        <w:t xml:space="preserve"> </w:t>
      </w:r>
      <w:proofErr w:type="spellStart"/>
      <w:r w:rsidR="001B7E28">
        <w:rPr>
          <w:sz w:val="20"/>
        </w:rPr>
        <w:t>Prelević</w:t>
      </w:r>
      <w:proofErr w:type="spellEnd"/>
      <w:r w:rsidR="00E40777">
        <w:rPr>
          <w:sz w:val="20"/>
        </w:rPr>
        <w:t>, JUGODATA</w:t>
      </w:r>
    </w:p>
    <w:p w:rsidR="00662DB6" w:rsidRPr="00662DB6" w:rsidRDefault="00662DB6" w:rsidP="00534F90">
      <w:pPr>
        <w:tabs>
          <w:tab w:val="left" w:pos="2835"/>
          <w:tab w:val="left" w:pos="4253"/>
        </w:tabs>
        <w:jc w:val="both"/>
        <w:rPr>
          <w:szCs w:val="22"/>
        </w:rPr>
      </w:pPr>
    </w:p>
    <w:p w:rsidR="002923C4" w:rsidRPr="00534F90" w:rsidRDefault="002923C4" w:rsidP="00534F90">
      <w:pPr>
        <w:tabs>
          <w:tab w:val="left" w:pos="2835"/>
          <w:tab w:val="left" w:pos="4253"/>
        </w:tabs>
        <w:jc w:val="both"/>
        <w:rPr>
          <w:sz w:val="20"/>
        </w:rPr>
      </w:pPr>
    </w:p>
    <w:p w:rsidR="00DD3B98" w:rsidRDefault="002923C4" w:rsidP="00207EF4">
      <w:pPr>
        <w:tabs>
          <w:tab w:val="left" w:pos="2835"/>
          <w:tab w:val="left" w:pos="4253"/>
        </w:tabs>
        <w:ind w:left="4253" w:hanging="4253"/>
        <w:rPr>
          <w:b/>
        </w:rPr>
      </w:pPr>
      <w:r>
        <w:t xml:space="preserve">11:30 – 12:00                        </w:t>
      </w:r>
      <w:proofErr w:type="spellStart"/>
      <w:r w:rsidRPr="002923C4">
        <w:rPr>
          <w:b/>
        </w:rPr>
        <w:t>Kafe</w:t>
      </w:r>
      <w:proofErr w:type="spellEnd"/>
      <w:r w:rsidRPr="002923C4">
        <w:rPr>
          <w:b/>
        </w:rPr>
        <w:t xml:space="preserve"> </w:t>
      </w:r>
      <w:proofErr w:type="spellStart"/>
      <w:r w:rsidRPr="002923C4">
        <w:rPr>
          <w:b/>
        </w:rPr>
        <w:t>pauza</w:t>
      </w:r>
      <w:proofErr w:type="spellEnd"/>
    </w:p>
    <w:p w:rsidR="002923C4" w:rsidRDefault="002923C4" w:rsidP="00207EF4">
      <w:pPr>
        <w:tabs>
          <w:tab w:val="left" w:pos="2835"/>
          <w:tab w:val="left" w:pos="4253"/>
        </w:tabs>
        <w:ind w:left="4253" w:hanging="4253"/>
      </w:pPr>
    </w:p>
    <w:p w:rsidR="002923C4" w:rsidRPr="004D07EA" w:rsidRDefault="002923C4" w:rsidP="00207EF4">
      <w:pPr>
        <w:tabs>
          <w:tab w:val="left" w:pos="2835"/>
          <w:tab w:val="left" w:pos="4253"/>
        </w:tabs>
        <w:ind w:left="4253" w:hanging="4253"/>
      </w:pPr>
    </w:p>
    <w:p w:rsidR="002923C4" w:rsidRDefault="00DD3B98" w:rsidP="00207EF4">
      <w:pPr>
        <w:tabs>
          <w:tab w:val="left" w:pos="2835"/>
          <w:tab w:val="left" w:pos="4253"/>
        </w:tabs>
        <w:ind w:left="4253" w:hanging="4253"/>
      </w:pPr>
      <w:r>
        <w:tab/>
      </w:r>
      <w:proofErr w:type="spellStart"/>
      <w:r w:rsidR="002923C4" w:rsidRPr="002923C4">
        <w:rPr>
          <w:b/>
        </w:rPr>
        <w:t>Radni</w:t>
      </w:r>
      <w:proofErr w:type="spellEnd"/>
      <w:r w:rsidR="002923C4" w:rsidRPr="002923C4">
        <w:rPr>
          <w:b/>
        </w:rPr>
        <w:t xml:space="preserve"> </w:t>
      </w:r>
      <w:proofErr w:type="spellStart"/>
      <w:r w:rsidR="002923C4" w:rsidRPr="002923C4">
        <w:rPr>
          <w:b/>
        </w:rPr>
        <w:t>dio</w:t>
      </w:r>
      <w:proofErr w:type="spellEnd"/>
      <w:r w:rsidR="002923C4" w:rsidRPr="002923C4">
        <w:rPr>
          <w:b/>
        </w:rPr>
        <w:t xml:space="preserve">: </w:t>
      </w:r>
      <w:proofErr w:type="spellStart"/>
      <w:r w:rsidR="002923C4" w:rsidRPr="002923C4">
        <w:rPr>
          <w:b/>
        </w:rPr>
        <w:t>Sesija</w:t>
      </w:r>
      <w:proofErr w:type="spellEnd"/>
      <w:r w:rsidR="002923C4" w:rsidRPr="002923C4">
        <w:rPr>
          <w:b/>
        </w:rPr>
        <w:t xml:space="preserve"> </w:t>
      </w:r>
      <w:proofErr w:type="spellStart"/>
      <w:r w:rsidR="002923C4" w:rsidRPr="002923C4">
        <w:rPr>
          <w:b/>
        </w:rPr>
        <w:t>posvećena</w:t>
      </w:r>
      <w:proofErr w:type="spellEnd"/>
      <w:r w:rsidR="002923C4" w:rsidRPr="002923C4">
        <w:rPr>
          <w:b/>
        </w:rPr>
        <w:t xml:space="preserve"> </w:t>
      </w:r>
      <w:proofErr w:type="spellStart"/>
      <w:r w:rsidR="002923C4" w:rsidRPr="002923C4">
        <w:rPr>
          <w:b/>
        </w:rPr>
        <w:t>digitalizaciji</w:t>
      </w:r>
      <w:proofErr w:type="spellEnd"/>
      <w:r w:rsidR="002923C4" w:rsidRPr="002923C4">
        <w:rPr>
          <w:b/>
        </w:rPr>
        <w:t xml:space="preserve"> u </w:t>
      </w:r>
      <w:proofErr w:type="spellStart"/>
      <w:r w:rsidR="002923C4" w:rsidRPr="002923C4">
        <w:rPr>
          <w:b/>
        </w:rPr>
        <w:t>turizmu</w:t>
      </w:r>
      <w:proofErr w:type="spellEnd"/>
    </w:p>
    <w:p w:rsidR="00207EF4" w:rsidRPr="00DD3B98" w:rsidRDefault="002923C4" w:rsidP="00207EF4">
      <w:pPr>
        <w:tabs>
          <w:tab w:val="left" w:pos="2835"/>
          <w:tab w:val="left" w:pos="4253"/>
        </w:tabs>
        <w:ind w:left="4253" w:hanging="4253"/>
        <w:rPr>
          <w:b/>
          <w:sz w:val="20"/>
        </w:rPr>
      </w:pPr>
      <w:r>
        <w:t xml:space="preserve"> </w:t>
      </w:r>
    </w:p>
    <w:p w:rsidR="00207EF4" w:rsidRDefault="002923C4" w:rsidP="00207EF4">
      <w:pPr>
        <w:tabs>
          <w:tab w:val="left" w:pos="2835"/>
          <w:tab w:val="left" w:pos="4253"/>
        </w:tabs>
        <w:rPr>
          <w:sz w:val="20"/>
        </w:rPr>
      </w:pPr>
      <w:r>
        <w:t xml:space="preserve">                                              </w:t>
      </w:r>
      <w:proofErr w:type="spellStart"/>
      <w:r w:rsidRPr="002923C4">
        <w:rPr>
          <w:sz w:val="20"/>
        </w:rPr>
        <w:t>Govornici</w:t>
      </w:r>
      <w:proofErr w:type="spellEnd"/>
      <w:r w:rsidRPr="002923C4">
        <w:rPr>
          <w:sz w:val="20"/>
        </w:rPr>
        <w:t>:</w:t>
      </w:r>
    </w:p>
    <w:p w:rsidR="00662DB6" w:rsidRPr="002923C4" w:rsidRDefault="00662DB6" w:rsidP="00207EF4">
      <w:pPr>
        <w:tabs>
          <w:tab w:val="left" w:pos="2835"/>
          <w:tab w:val="left" w:pos="4253"/>
        </w:tabs>
        <w:rPr>
          <w:sz w:val="20"/>
        </w:rPr>
      </w:pPr>
    </w:p>
    <w:p w:rsidR="00207EF4" w:rsidRPr="00425EB1" w:rsidRDefault="00662DB6" w:rsidP="00DD3B98">
      <w:pPr>
        <w:tabs>
          <w:tab w:val="left" w:pos="2835"/>
          <w:tab w:val="left" w:pos="4253"/>
        </w:tabs>
        <w:ind w:left="4253" w:hanging="4253"/>
        <w:jc w:val="both"/>
        <w:rPr>
          <w:sz w:val="20"/>
        </w:rPr>
      </w:pPr>
      <w:r>
        <w:t>12:00 – 12:</w:t>
      </w:r>
      <w:r w:rsidR="001621CF">
        <w:t>20</w:t>
      </w:r>
      <w:r w:rsidR="00DD3B98">
        <w:tab/>
      </w:r>
      <w:r w:rsidR="00FD322D">
        <w:rPr>
          <w:sz w:val="20"/>
        </w:rPr>
        <w:tab/>
      </w:r>
      <w:proofErr w:type="spellStart"/>
      <w:r>
        <w:rPr>
          <w:sz w:val="20"/>
        </w:rPr>
        <w:t>Željka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Radak</w:t>
      </w:r>
      <w:proofErr w:type="spellEnd"/>
      <w:r w:rsidR="003F19E3">
        <w:rPr>
          <w:sz w:val="20"/>
        </w:rPr>
        <w:t xml:space="preserve"> </w:t>
      </w:r>
      <w:proofErr w:type="spellStart"/>
      <w:r w:rsidR="003F19E3">
        <w:rPr>
          <w:sz w:val="20"/>
        </w:rPr>
        <w:t>Kukavi</w:t>
      </w:r>
      <w:proofErr w:type="spellEnd"/>
      <w:r w:rsidR="003F19E3">
        <w:rPr>
          <w:sz w:val="20"/>
          <w:lang w:val="sr-Latn-ME"/>
        </w:rPr>
        <w:t>čić</w:t>
      </w:r>
      <w:r>
        <w:rPr>
          <w:sz w:val="20"/>
        </w:rPr>
        <w:t>,</w:t>
      </w:r>
      <w:r w:rsidR="00384ED0">
        <w:rPr>
          <w:sz w:val="20"/>
        </w:rPr>
        <w:t xml:space="preserve"> </w:t>
      </w:r>
      <w:proofErr w:type="spellStart"/>
      <w:r w:rsidR="00384ED0">
        <w:rPr>
          <w:sz w:val="20"/>
        </w:rPr>
        <w:t>direktorica</w:t>
      </w:r>
      <w:proofErr w:type="spellEnd"/>
      <w:r w:rsidR="00384ED0">
        <w:rPr>
          <w:sz w:val="20"/>
        </w:rPr>
        <w:t xml:space="preserve"> </w:t>
      </w:r>
      <w:proofErr w:type="spellStart"/>
      <w:r w:rsidR="00384ED0">
        <w:rPr>
          <w:sz w:val="20"/>
        </w:rPr>
        <w:t>Nacionalne</w:t>
      </w:r>
      <w:proofErr w:type="spellEnd"/>
      <w:r w:rsidR="00384ED0">
        <w:rPr>
          <w:sz w:val="20"/>
        </w:rPr>
        <w:t xml:space="preserve"> </w:t>
      </w:r>
      <w:proofErr w:type="spellStart"/>
      <w:r w:rsidR="00384ED0">
        <w:rPr>
          <w:sz w:val="20"/>
        </w:rPr>
        <w:t>turističke</w:t>
      </w:r>
      <w:proofErr w:type="spellEnd"/>
      <w:r w:rsidR="00384ED0">
        <w:rPr>
          <w:sz w:val="20"/>
        </w:rPr>
        <w:t xml:space="preserve"> </w:t>
      </w:r>
      <w:proofErr w:type="spellStart"/>
      <w:r w:rsidR="00384ED0">
        <w:rPr>
          <w:sz w:val="20"/>
        </w:rPr>
        <w:t>organiz</w:t>
      </w:r>
      <w:r w:rsidR="004E5275">
        <w:rPr>
          <w:sz w:val="20"/>
        </w:rPr>
        <w:t>a</w:t>
      </w:r>
      <w:r w:rsidR="00384ED0">
        <w:rPr>
          <w:sz w:val="20"/>
        </w:rPr>
        <w:t>cije</w:t>
      </w:r>
      <w:proofErr w:type="spellEnd"/>
    </w:p>
    <w:p w:rsidR="00DD3B98" w:rsidRPr="00425EB1" w:rsidRDefault="00DD3B98" w:rsidP="00DD3B98">
      <w:pPr>
        <w:tabs>
          <w:tab w:val="left" w:pos="2835"/>
          <w:tab w:val="left" w:pos="4253"/>
        </w:tabs>
        <w:ind w:left="4253" w:hanging="4253"/>
        <w:jc w:val="both"/>
        <w:rPr>
          <w:sz w:val="20"/>
        </w:rPr>
      </w:pPr>
      <w:r w:rsidRPr="00425EB1">
        <w:rPr>
          <w:sz w:val="20"/>
        </w:rPr>
        <w:t xml:space="preserve">                                                                      </w:t>
      </w:r>
    </w:p>
    <w:p w:rsidR="00DD3B98" w:rsidRPr="001621CF" w:rsidRDefault="00662DB6" w:rsidP="00662DB6">
      <w:pPr>
        <w:tabs>
          <w:tab w:val="left" w:pos="2835"/>
          <w:tab w:val="left" w:pos="4253"/>
        </w:tabs>
        <w:ind w:left="4253" w:hanging="4253"/>
        <w:rPr>
          <w:sz w:val="20"/>
        </w:rPr>
      </w:pPr>
      <w:r w:rsidRPr="00662DB6">
        <w:rPr>
          <w:szCs w:val="22"/>
        </w:rPr>
        <w:t>12:</w:t>
      </w:r>
      <w:r w:rsidR="001621CF">
        <w:rPr>
          <w:szCs w:val="22"/>
        </w:rPr>
        <w:t>20</w:t>
      </w:r>
      <w:r w:rsidRPr="00662DB6">
        <w:rPr>
          <w:szCs w:val="22"/>
        </w:rPr>
        <w:t xml:space="preserve"> – 12:</w:t>
      </w:r>
      <w:r w:rsidR="001621CF">
        <w:rPr>
          <w:szCs w:val="22"/>
        </w:rPr>
        <w:t>4</w:t>
      </w:r>
      <w:r w:rsidRPr="00662DB6">
        <w:rPr>
          <w:szCs w:val="22"/>
        </w:rPr>
        <w:t>0</w:t>
      </w:r>
      <w:r w:rsidR="00DD3B98" w:rsidRPr="00662DB6">
        <w:rPr>
          <w:szCs w:val="22"/>
        </w:rPr>
        <w:t xml:space="preserve">                          </w:t>
      </w:r>
      <w:r>
        <w:rPr>
          <w:szCs w:val="22"/>
        </w:rPr>
        <w:t xml:space="preserve">                      </w:t>
      </w:r>
      <w:proofErr w:type="spellStart"/>
      <w:r w:rsidR="001B7E28" w:rsidRPr="001621CF">
        <w:rPr>
          <w:sz w:val="20"/>
        </w:rPr>
        <w:t>Aleksand</w:t>
      </w:r>
      <w:r w:rsidR="001B7E28">
        <w:rPr>
          <w:sz w:val="20"/>
        </w:rPr>
        <w:t>ar</w:t>
      </w:r>
      <w:proofErr w:type="spellEnd"/>
      <w:r w:rsidR="001B7E28">
        <w:rPr>
          <w:sz w:val="20"/>
        </w:rPr>
        <w:t xml:space="preserve"> </w:t>
      </w:r>
      <w:proofErr w:type="spellStart"/>
      <w:r w:rsidR="001B7E28">
        <w:rPr>
          <w:sz w:val="20"/>
        </w:rPr>
        <w:t>Radulović</w:t>
      </w:r>
      <w:proofErr w:type="spellEnd"/>
      <w:r w:rsidR="001B7E28">
        <w:rPr>
          <w:sz w:val="20"/>
        </w:rPr>
        <w:t xml:space="preserve">, </w:t>
      </w:r>
      <w:r w:rsidR="001B7E28" w:rsidRPr="001621CF">
        <w:rPr>
          <w:sz w:val="20"/>
        </w:rPr>
        <w:t>MONTEX ELEKTR</w:t>
      </w:r>
      <w:r w:rsidR="001B7E28">
        <w:rPr>
          <w:sz w:val="20"/>
        </w:rPr>
        <w:t>ONIKA</w:t>
      </w:r>
      <w:r w:rsidR="001B7E28" w:rsidRPr="001621CF">
        <w:rPr>
          <w:sz w:val="20"/>
        </w:rPr>
        <w:t xml:space="preserve"> </w:t>
      </w:r>
    </w:p>
    <w:p w:rsidR="00662DB6" w:rsidRPr="001621CF" w:rsidRDefault="00DD3B98" w:rsidP="00DD3B98">
      <w:pPr>
        <w:tabs>
          <w:tab w:val="left" w:pos="2835"/>
          <w:tab w:val="left" w:pos="4253"/>
        </w:tabs>
        <w:ind w:left="4253" w:hanging="4253"/>
        <w:jc w:val="both"/>
        <w:rPr>
          <w:sz w:val="20"/>
        </w:rPr>
      </w:pPr>
      <w:r w:rsidRPr="001621CF">
        <w:rPr>
          <w:sz w:val="20"/>
        </w:rPr>
        <w:t xml:space="preserve"> </w:t>
      </w:r>
    </w:p>
    <w:p w:rsidR="00DD3B98" w:rsidRPr="00662DB6" w:rsidRDefault="00662DB6" w:rsidP="00DD3B98">
      <w:pPr>
        <w:tabs>
          <w:tab w:val="left" w:pos="2835"/>
          <w:tab w:val="left" w:pos="4253"/>
        </w:tabs>
        <w:ind w:left="4253" w:hanging="4253"/>
        <w:jc w:val="both"/>
        <w:rPr>
          <w:sz w:val="20"/>
        </w:rPr>
      </w:pPr>
      <w:r w:rsidRPr="00662DB6">
        <w:rPr>
          <w:szCs w:val="22"/>
        </w:rPr>
        <w:t>12:</w:t>
      </w:r>
      <w:r w:rsidR="001621CF">
        <w:rPr>
          <w:szCs w:val="22"/>
        </w:rPr>
        <w:t>4</w:t>
      </w:r>
      <w:r w:rsidRPr="00662DB6">
        <w:rPr>
          <w:szCs w:val="22"/>
        </w:rPr>
        <w:t>0 – 1</w:t>
      </w:r>
      <w:r w:rsidR="001621CF">
        <w:rPr>
          <w:szCs w:val="22"/>
        </w:rPr>
        <w:t>3:00</w:t>
      </w:r>
      <w:r>
        <w:rPr>
          <w:sz w:val="20"/>
        </w:rPr>
        <w:t xml:space="preserve">                                                     </w:t>
      </w:r>
      <w:r w:rsidR="003F19E3">
        <w:rPr>
          <w:sz w:val="20"/>
        </w:rPr>
        <w:t xml:space="preserve">Milan </w:t>
      </w:r>
      <w:proofErr w:type="spellStart"/>
      <w:r w:rsidR="003F19E3">
        <w:rPr>
          <w:sz w:val="20"/>
        </w:rPr>
        <w:t>Čolan</w:t>
      </w:r>
      <w:proofErr w:type="spellEnd"/>
      <w:r w:rsidR="00192583">
        <w:rPr>
          <w:sz w:val="20"/>
        </w:rPr>
        <w:t xml:space="preserve">, </w:t>
      </w:r>
      <w:r w:rsidR="001621CF">
        <w:rPr>
          <w:sz w:val="20"/>
        </w:rPr>
        <w:t>HOTEL SPLENDID</w:t>
      </w:r>
      <w:r w:rsidR="00DD3B98" w:rsidRPr="00662DB6">
        <w:rPr>
          <w:sz w:val="20"/>
        </w:rPr>
        <w:t xml:space="preserve">                                                                   </w:t>
      </w:r>
    </w:p>
    <w:p w:rsidR="00FF41DC" w:rsidRDefault="00DD3B98" w:rsidP="00425EB1">
      <w:pPr>
        <w:tabs>
          <w:tab w:val="left" w:pos="2835"/>
          <w:tab w:val="left" w:pos="4253"/>
        </w:tabs>
        <w:ind w:left="4253" w:hanging="4253"/>
        <w:jc w:val="both"/>
      </w:pPr>
      <w:r>
        <w:t xml:space="preserve">                             </w:t>
      </w:r>
    </w:p>
    <w:p w:rsidR="00662DB6" w:rsidRDefault="00AE0C9E" w:rsidP="006F0348">
      <w:pPr>
        <w:tabs>
          <w:tab w:val="left" w:pos="2835"/>
          <w:tab w:val="left" w:pos="4253"/>
        </w:tabs>
        <w:ind w:left="4253" w:hanging="4253"/>
        <w:rPr>
          <w:sz w:val="20"/>
        </w:rPr>
      </w:pPr>
      <w:r w:rsidRPr="00AE0C9E">
        <w:rPr>
          <w:szCs w:val="22"/>
        </w:rPr>
        <w:t>1</w:t>
      </w:r>
      <w:r w:rsidR="001621CF">
        <w:rPr>
          <w:szCs w:val="22"/>
        </w:rPr>
        <w:t>3</w:t>
      </w:r>
      <w:r w:rsidRPr="00AE0C9E">
        <w:rPr>
          <w:szCs w:val="22"/>
        </w:rPr>
        <w:t>:</w:t>
      </w:r>
      <w:r w:rsidR="001621CF">
        <w:rPr>
          <w:szCs w:val="22"/>
        </w:rPr>
        <w:t>00</w:t>
      </w:r>
      <w:r w:rsidRPr="00AE0C9E">
        <w:rPr>
          <w:szCs w:val="22"/>
        </w:rPr>
        <w:t xml:space="preserve"> – 13:</w:t>
      </w:r>
      <w:r w:rsidR="001621CF">
        <w:rPr>
          <w:szCs w:val="22"/>
        </w:rPr>
        <w:t>2</w:t>
      </w:r>
      <w:r w:rsidRPr="00AE0C9E">
        <w:rPr>
          <w:szCs w:val="22"/>
        </w:rPr>
        <w:t>0</w:t>
      </w:r>
      <w:r>
        <w:t xml:space="preserve">                                                </w:t>
      </w:r>
      <w:proofErr w:type="spellStart"/>
      <w:r w:rsidR="001621CF" w:rsidRPr="001621CF">
        <w:rPr>
          <w:sz w:val="20"/>
        </w:rPr>
        <w:t>Vladan</w:t>
      </w:r>
      <w:proofErr w:type="spellEnd"/>
      <w:r w:rsidR="001621CF" w:rsidRPr="001621CF">
        <w:rPr>
          <w:sz w:val="20"/>
        </w:rPr>
        <w:t xml:space="preserve"> </w:t>
      </w:r>
      <w:proofErr w:type="spellStart"/>
      <w:r w:rsidR="001621CF" w:rsidRPr="001621CF">
        <w:rPr>
          <w:sz w:val="20"/>
        </w:rPr>
        <w:t>Tabaš</w:t>
      </w:r>
      <w:proofErr w:type="spellEnd"/>
      <w:r w:rsidR="001621CF" w:rsidRPr="001621CF">
        <w:rPr>
          <w:sz w:val="20"/>
        </w:rPr>
        <w:t>, ČIKOM</w:t>
      </w:r>
    </w:p>
    <w:p w:rsidR="001621CF" w:rsidRDefault="001621CF" w:rsidP="006F0348">
      <w:pPr>
        <w:tabs>
          <w:tab w:val="left" w:pos="2835"/>
          <w:tab w:val="left" w:pos="4253"/>
        </w:tabs>
        <w:ind w:left="4253" w:hanging="4253"/>
        <w:rPr>
          <w:sz w:val="20"/>
        </w:rPr>
      </w:pPr>
    </w:p>
    <w:p w:rsidR="001621CF" w:rsidRPr="001621CF" w:rsidRDefault="001621CF" w:rsidP="006F0348">
      <w:pPr>
        <w:tabs>
          <w:tab w:val="left" w:pos="2835"/>
          <w:tab w:val="left" w:pos="4253"/>
        </w:tabs>
        <w:ind w:left="4253" w:hanging="4253"/>
        <w:rPr>
          <w:szCs w:val="22"/>
        </w:rPr>
      </w:pPr>
      <w:r w:rsidRPr="001621CF">
        <w:rPr>
          <w:szCs w:val="22"/>
        </w:rPr>
        <w:t>13:20 – 13:40</w:t>
      </w:r>
      <w:r>
        <w:rPr>
          <w:szCs w:val="22"/>
        </w:rPr>
        <w:tab/>
      </w:r>
      <w:r>
        <w:rPr>
          <w:szCs w:val="22"/>
        </w:rPr>
        <w:tab/>
      </w:r>
      <w:r w:rsidR="001B7E28">
        <w:rPr>
          <w:sz w:val="20"/>
        </w:rPr>
        <w:t xml:space="preserve">Boris </w:t>
      </w:r>
      <w:proofErr w:type="spellStart"/>
      <w:r w:rsidR="001B7E28">
        <w:rPr>
          <w:sz w:val="20"/>
        </w:rPr>
        <w:t>Ristov</w:t>
      </w:r>
      <w:r w:rsidR="001B7E28" w:rsidRPr="001621CF">
        <w:rPr>
          <w:sz w:val="20"/>
        </w:rPr>
        <w:t>ić</w:t>
      </w:r>
      <w:proofErr w:type="spellEnd"/>
      <w:r w:rsidR="001B7E28" w:rsidRPr="001621CF">
        <w:rPr>
          <w:sz w:val="20"/>
        </w:rPr>
        <w:t>, AMPLITUDO</w:t>
      </w:r>
    </w:p>
    <w:p w:rsidR="00AE0C9E" w:rsidRDefault="00AE0C9E" w:rsidP="006F0348">
      <w:pPr>
        <w:tabs>
          <w:tab w:val="left" w:pos="2835"/>
          <w:tab w:val="left" w:pos="4253"/>
        </w:tabs>
        <w:ind w:left="4253" w:hanging="4253"/>
      </w:pPr>
    </w:p>
    <w:p w:rsidR="00AE0C9E" w:rsidRDefault="00AE0C9E" w:rsidP="006F0348">
      <w:pPr>
        <w:tabs>
          <w:tab w:val="left" w:pos="2835"/>
          <w:tab w:val="left" w:pos="4253"/>
        </w:tabs>
        <w:ind w:left="4253" w:hanging="4253"/>
      </w:pPr>
      <w:r>
        <w:t>13:</w:t>
      </w:r>
      <w:r w:rsidR="001621CF">
        <w:t>4</w:t>
      </w:r>
      <w:r>
        <w:t xml:space="preserve">0 – 14:00                                                </w:t>
      </w:r>
      <w:proofErr w:type="spellStart"/>
      <w:r w:rsidRPr="008860B8">
        <w:rPr>
          <w:sz w:val="20"/>
        </w:rPr>
        <w:t>Učenici</w:t>
      </w:r>
      <w:proofErr w:type="spellEnd"/>
      <w:r w:rsidRPr="008860B8">
        <w:rPr>
          <w:sz w:val="20"/>
        </w:rPr>
        <w:t xml:space="preserve"> </w:t>
      </w:r>
      <w:proofErr w:type="spellStart"/>
      <w:r w:rsidRPr="008860B8">
        <w:rPr>
          <w:sz w:val="20"/>
        </w:rPr>
        <w:t>Srednje</w:t>
      </w:r>
      <w:proofErr w:type="spellEnd"/>
      <w:r w:rsidRPr="008860B8">
        <w:rPr>
          <w:sz w:val="20"/>
        </w:rPr>
        <w:t xml:space="preserve"> </w:t>
      </w:r>
      <w:proofErr w:type="spellStart"/>
      <w:r w:rsidRPr="008860B8">
        <w:rPr>
          <w:sz w:val="20"/>
        </w:rPr>
        <w:t>elektro</w:t>
      </w:r>
      <w:proofErr w:type="spellEnd"/>
      <w:r w:rsidRPr="008860B8">
        <w:rPr>
          <w:sz w:val="20"/>
        </w:rPr>
        <w:t xml:space="preserve"> – </w:t>
      </w:r>
      <w:proofErr w:type="spellStart"/>
      <w:r w:rsidRPr="008860B8">
        <w:rPr>
          <w:sz w:val="20"/>
        </w:rPr>
        <w:t>tehničke</w:t>
      </w:r>
      <w:proofErr w:type="spellEnd"/>
      <w:r w:rsidRPr="008860B8">
        <w:rPr>
          <w:sz w:val="20"/>
        </w:rPr>
        <w:t xml:space="preserve"> </w:t>
      </w:r>
      <w:proofErr w:type="spellStart"/>
      <w:r w:rsidRPr="008860B8">
        <w:rPr>
          <w:sz w:val="20"/>
        </w:rPr>
        <w:t>škole</w:t>
      </w:r>
      <w:proofErr w:type="spellEnd"/>
    </w:p>
    <w:p w:rsidR="00AE0C9E" w:rsidRDefault="00AE0C9E" w:rsidP="006F0348">
      <w:pPr>
        <w:tabs>
          <w:tab w:val="left" w:pos="2835"/>
          <w:tab w:val="left" w:pos="4253"/>
        </w:tabs>
        <w:ind w:left="4253" w:hanging="4253"/>
      </w:pPr>
    </w:p>
    <w:p w:rsidR="00AE0C9E" w:rsidRDefault="00AE0C9E" w:rsidP="006F0348">
      <w:pPr>
        <w:tabs>
          <w:tab w:val="left" w:pos="2835"/>
          <w:tab w:val="left" w:pos="4253"/>
        </w:tabs>
        <w:ind w:left="4253" w:hanging="4253"/>
      </w:pPr>
    </w:p>
    <w:p w:rsidR="00AE0C9E" w:rsidRDefault="00AE0C9E" w:rsidP="006F0348">
      <w:pPr>
        <w:tabs>
          <w:tab w:val="left" w:pos="2835"/>
          <w:tab w:val="left" w:pos="4253"/>
        </w:tabs>
        <w:ind w:left="4253" w:hanging="4253"/>
      </w:pPr>
      <w:r>
        <w:t xml:space="preserve">14:00 – 15:30                        </w:t>
      </w:r>
      <w:proofErr w:type="spellStart"/>
      <w:r w:rsidRPr="00AE0C9E">
        <w:rPr>
          <w:b/>
        </w:rPr>
        <w:t>Pauza</w:t>
      </w:r>
      <w:proofErr w:type="spellEnd"/>
      <w:r w:rsidRPr="00AE0C9E">
        <w:rPr>
          <w:b/>
        </w:rPr>
        <w:t xml:space="preserve"> </w:t>
      </w:r>
      <w:proofErr w:type="spellStart"/>
      <w:r w:rsidRPr="00AE0C9E">
        <w:rPr>
          <w:b/>
        </w:rPr>
        <w:t>za</w:t>
      </w:r>
      <w:proofErr w:type="spellEnd"/>
      <w:r w:rsidRPr="00AE0C9E">
        <w:rPr>
          <w:b/>
        </w:rPr>
        <w:t xml:space="preserve"> </w:t>
      </w:r>
      <w:proofErr w:type="spellStart"/>
      <w:r w:rsidRPr="00AE0C9E">
        <w:rPr>
          <w:b/>
        </w:rPr>
        <w:t>ručak</w:t>
      </w:r>
      <w:proofErr w:type="spellEnd"/>
      <w:r>
        <w:t xml:space="preserve">                     </w:t>
      </w:r>
    </w:p>
    <w:p w:rsidR="00AE0C9E" w:rsidRDefault="00AE0C9E" w:rsidP="006F0348">
      <w:pPr>
        <w:tabs>
          <w:tab w:val="left" w:pos="2835"/>
          <w:tab w:val="left" w:pos="4253"/>
        </w:tabs>
        <w:ind w:left="4253" w:hanging="4253"/>
      </w:pPr>
    </w:p>
    <w:p w:rsidR="00AE0C9E" w:rsidRDefault="00AE0C9E" w:rsidP="00AE0C9E">
      <w:pPr>
        <w:tabs>
          <w:tab w:val="left" w:pos="2835"/>
        </w:tabs>
        <w:ind w:left="4253" w:hanging="4253"/>
        <w:rPr>
          <w:b/>
        </w:rPr>
      </w:pPr>
      <w:r>
        <w:t>15:30 – 16:30</w:t>
      </w:r>
      <w:r>
        <w:tab/>
      </w:r>
      <w:proofErr w:type="spellStart"/>
      <w:r w:rsidRPr="00AE0C9E">
        <w:rPr>
          <w:b/>
        </w:rPr>
        <w:t>Pitanja</w:t>
      </w:r>
      <w:proofErr w:type="spellEnd"/>
      <w:r w:rsidRPr="00AE0C9E">
        <w:rPr>
          <w:b/>
        </w:rPr>
        <w:t xml:space="preserve"> i </w:t>
      </w:r>
      <w:proofErr w:type="spellStart"/>
      <w:r w:rsidRPr="00AE0C9E">
        <w:rPr>
          <w:b/>
        </w:rPr>
        <w:t>odgovori</w:t>
      </w:r>
      <w:proofErr w:type="spellEnd"/>
    </w:p>
    <w:p w:rsidR="00FE654E" w:rsidRDefault="00FE654E" w:rsidP="00AE0C9E">
      <w:pPr>
        <w:tabs>
          <w:tab w:val="left" w:pos="2835"/>
        </w:tabs>
        <w:ind w:left="4253" w:hanging="4253"/>
      </w:pPr>
    </w:p>
    <w:p w:rsidR="00D2117B" w:rsidRPr="00192583" w:rsidRDefault="00425EB1" w:rsidP="00192583">
      <w:pPr>
        <w:tabs>
          <w:tab w:val="left" w:pos="2835"/>
          <w:tab w:val="left" w:pos="4253"/>
        </w:tabs>
        <w:ind w:left="4253" w:hanging="4253"/>
        <w:rPr>
          <w:b/>
        </w:rPr>
      </w:pPr>
      <w:r>
        <w:lastRenderedPageBreak/>
        <w:t>1</w:t>
      </w:r>
      <w:r w:rsidR="00AE0C9E">
        <w:t>6.30 – 17.00</w:t>
      </w:r>
      <w:r w:rsidR="00207EF4">
        <w:tab/>
      </w:r>
      <w:proofErr w:type="spellStart"/>
      <w:r w:rsidR="000E1431">
        <w:rPr>
          <w:b/>
        </w:rPr>
        <w:t>Zaključci</w:t>
      </w:r>
      <w:proofErr w:type="spellEnd"/>
      <w:r w:rsidR="000E1431">
        <w:rPr>
          <w:b/>
        </w:rPr>
        <w:t xml:space="preserve"> i </w:t>
      </w:r>
      <w:proofErr w:type="spellStart"/>
      <w:r w:rsidR="000E1431">
        <w:rPr>
          <w:b/>
        </w:rPr>
        <w:t>za</w:t>
      </w:r>
      <w:r w:rsidR="00402E74" w:rsidRPr="00AE0C9E">
        <w:rPr>
          <w:b/>
        </w:rPr>
        <w:t>tvaranje</w:t>
      </w:r>
      <w:proofErr w:type="spellEnd"/>
    </w:p>
    <w:sectPr w:rsidR="00D2117B" w:rsidRPr="00192583" w:rsidSect="00207EF4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BDF" w:rsidRDefault="00F17BDF">
      <w:r>
        <w:separator/>
      </w:r>
    </w:p>
  </w:endnote>
  <w:endnote w:type="continuationSeparator" w:id="0">
    <w:p w:rsidR="00F17BDF" w:rsidRDefault="00F17BDF" w:rsidP="0000707F">
      <w:r>
        <w:separator/>
      </w:r>
    </w:p>
    <w:p w:rsidR="00F17BDF" w:rsidRPr="0000707F" w:rsidRDefault="00F17BDF" w:rsidP="0000707F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17BDF" w:rsidRPr="0000707F" w:rsidRDefault="00F17BDF" w:rsidP="0000707F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BDF" w:rsidRDefault="00F17BDF">
      <w:r>
        <w:separator/>
      </w:r>
    </w:p>
  </w:footnote>
  <w:footnote w:type="continuationSeparator" w:id="0">
    <w:p w:rsidR="00F17BDF" w:rsidRDefault="00F17BDF" w:rsidP="0000707F">
      <w:r>
        <w:separator/>
      </w:r>
    </w:p>
    <w:p w:rsidR="00F17BDF" w:rsidRPr="0000707F" w:rsidRDefault="00F17BDF" w:rsidP="0000707F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F17BDF" w:rsidRPr="0000707F" w:rsidRDefault="00F17BDF" w:rsidP="0000707F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BF" w:rsidRDefault="008124B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9DAD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8B90B63"/>
    <w:multiLevelType w:val="hybridMultilevel"/>
    <w:tmpl w:val="0C7A2590"/>
    <w:lvl w:ilvl="0" w:tplc="5F86E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071A6"/>
    <w:multiLevelType w:val="hybridMultilevel"/>
    <w:tmpl w:val="D416CAA8"/>
    <w:lvl w:ilvl="0" w:tplc="A59A9F7C">
      <w:numFmt w:val="bullet"/>
      <w:lvlText w:val="-"/>
      <w:lvlJc w:val="left"/>
      <w:pPr>
        <w:ind w:left="319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>
    <w:nsid w:val="3AF86CA7"/>
    <w:multiLevelType w:val="hybridMultilevel"/>
    <w:tmpl w:val="2826B6AC"/>
    <w:lvl w:ilvl="0" w:tplc="5F362094">
      <w:numFmt w:val="bullet"/>
      <w:lvlText w:val="–"/>
      <w:lvlJc w:val="left"/>
      <w:pPr>
        <w:ind w:left="319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4BC1341"/>
    <w:multiLevelType w:val="hybridMultilevel"/>
    <w:tmpl w:val="EB3E391C"/>
    <w:lvl w:ilvl="0" w:tplc="37565A12">
      <w:numFmt w:val="bullet"/>
      <w:lvlText w:val="-"/>
      <w:lvlJc w:val="left"/>
      <w:pPr>
        <w:ind w:left="3195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6000AF"/>
    <w:multiLevelType w:val="hybridMultilevel"/>
    <w:tmpl w:val="B6C2C5DE"/>
    <w:lvl w:ilvl="0" w:tplc="5F86ED9E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1">
    <w:nsid w:val="775B37CC"/>
    <w:multiLevelType w:val="hybridMultilevel"/>
    <w:tmpl w:val="7CF6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F4"/>
    <w:rsid w:val="0000707F"/>
    <w:rsid w:val="000A1B0D"/>
    <w:rsid w:val="000A46A9"/>
    <w:rsid w:val="000A4D99"/>
    <w:rsid w:val="000D5804"/>
    <w:rsid w:val="000E1431"/>
    <w:rsid w:val="000F5E56"/>
    <w:rsid w:val="000F67AD"/>
    <w:rsid w:val="0013004D"/>
    <w:rsid w:val="001362EE"/>
    <w:rsid w:val="00151591"/>
    <w:rsid w:val="0015244D"/>
    <w:rsid w:val="001621CF"/>
    <w:rsid w:val="00167AC7"/>
    <w:rsid w:val="001832A6"/>
    <w:rsid w:val="00192583"/>
    <w:rsid w:val="001B7E28"/>
    <w:rsid w:val="001C2978"/>
    <w:rsid w:val="001C6B1B"/>
    <w:rsid w:val="001D7119"/>
    <w:rsid w:val="001F26A6"/>
    <w:rsid w:val="00207EF4"/>
    <w:rsid w:val="00243198"/>
    <w:rsid w:val="002634C4"/>
    <w:rsid w:val="002923C4"/>
    <w:rsid w:val="00295039"/>
    <w:rsid w:val="002B4BC3"/>
    <w:rsid w:val="002D12B8"/>
    <w:rsid w:val="002D1454"/>
    <w:rsid w:val="002E0B90"/>
    <w:rsid w:val="002F4E68"/>
    <w:rsid w:val="00351A94"/>
    <w:rsid w:val="003563DC"/>
    <w:rsid w:val="00383F24"/>
    <w:rsid w:val="003845C1"/>
    <w:rsid w:val="00384ED0"/>
    <w:rsid w:val="00386DD6"/>
    <w:rsid w:val="003C7836"/>
    <w:rsid w:val="003D561D"/>
    <w:rsid w:val="003E5881"/>
    <w:rsid w:val="003F19E3"/>
    <w:rsid w:val="003F6706"/>
    <w:rsid w:val="00402E74"/>
    <w:rsid w:val="00415FC6"/>
    <w:rsid w:val="00423E3E"/>
    <w:rsid w:val="00425EB1"/>
    <w:rsid w:val="00427AF4"/>
    <w:rsid w:val="00434111"/>
    <w:rsid w:val="00463130"/>
    <w:rsid w:val="004647DA"/>
    <w:rsid w:val="00477D6B"/>
    <w:rsid w:val="004969FD"/>
    <w:rsid w:val="004D07EA"/>
    <w:rsid w:val="004E5275"/>
    <w:rsid w:val="004E648F"/>
    <w:rsid w:val="004F4D9B"/>
    <w:rsid w:val="00516D9D"/>
    <w:rsid w:val="00534F90"/>
    <w:rsid w:val="00576651"/>
    <w:rsid w:val="005B6DEA"/>
    <w:rsid w:val="005E2679"/>
    <w:rsid w:val="00600629"/>
    <w:rsid w:val="00605827"/>
    <w:rsid w:val="00605E7A"/>
    <w:rsid w:val="00623CFA"/>
    <w:rsid w:val="00634E5A"/>
    <w:rsid w:val="00662DB6"/>
    <w:rsid w:val="00694E47"/>
    <w:rsid w:val="006A0AD4"/>
    <w:rsid w:val="006C3E46"/>
    <w:rsid w:val="006F0348"/>
    <w:rsid w:val="0073390C"/>
    <w:rsid w:val="00775268"/>
    <w:rsid w:val="007805E1"/>
    <w:rsid w:val="00797D23"/>
    <w:rsid w:val="007A33B6"/>
    <w:rsid w:val="007B0BFC"/>
    <w:rsid w:val="007B0EFF"/>
    <w:rsid w:val="007D7FED"/>
    <w:rsid w:val="007F588E"/>
    <w:rsid w:val="008124BF"/>
    <w:rsid w:val="00824156"/>
    <w:rsid w:val="008860B8"/>
    <w:rsid w:val="0089487E"/>
    <w:rsid w:val="008A3809"/>
    <w:rsid w:val="008B2515"/>
    <w:rsid w:val="008B2CC1"/>
    <w:rsid w:val="008D7D56"/>
    <w:rsid w:val="008E5ABB"/>
    <w:rsid w:val="008F2412"/>
    <w:rsid w:val="008F71EA"/>
    <w:rsid w:val="0090731E"/>
    <w:rsid w:val="009165B7"/>
    <w:rsid w:val="009520F0"/>
    <w:rsid w:val="00961203"/>
    <w:rsid w:val="00966A22"/>
    <w:rsid w:val="009E3694"/>
    <w:rsid w:val="009F0AE9"/>
    <w:rsid w:val="00A17FD1"/>
    <w:rsid w:val="00A51AF3"/>
    <w:rsid w:val="00A64859"/>
    <w:rsid w:val="00A72415"/>
    <w:rsid w:val="00AD57D8"/>
    <w:rsid w:val="00AE0C9E"/>
    <w:rsid w:val="00B1428D"/>
    <w:rsid w:val="00B17AD7"/>
    <w:rsid w:val="00B43AE1"/>
    <w:rsid w:val="00B54353"/>
    <w:rsid w:val="00B7158D"/>
    <w:rsid w:val="00B73FE6"/>
    <w:rsid w:val="00B90A31"/>
    <w:rsid w:val="00B90E95"/>
    <w:rsid w:val="00BA3D1D"/>
    <w:rsid w:val="00BC0F20"/>
    <w:rsid w:val="00BC76FC"/>
    <w:rsid w:val="00C321A1"/>
    <w:rsid w:val="00C32F96"/>
    <w:rsid w:val="00C376AD"/>
    <w:rsid w:val="00C541C6"/>
    <w:rsid w:val="00CA4322"/>
    <w:rsid w:val="00CA4AF2"/>
    <w:rsid w:val="00CE33C1"/>
    <w:rsid w:val="00D2117B"/>
    <w:rsid w:val="00D31E83"/>
    <w:rsid w:val="00D55941"/>
    <w:rsid w:val="00D62F40"/>
    <w:rsid w:val="00D700FC"/>
    <w:rsid w:val="00D71B4D"/>
    <w:rsid w:val="00D85F21"/>
    <w:rsid w:val="00D93D55"/>
    <w:rsid w:val="00DA4CCD"/>
    <w:rsid w:val="00DB3AAB"/>
    <w:rsid w:val="00DB7B01"/>
    <w:rsid w:val="00DD3B98"/>
    <w:rsid w:val="00DF286F"/>
    <w:rsid w:val="00E2052C"/>
    <w:rsid w:val="00E40777"/>
    <w:rsid w:val="00E4322B"/>
    <w:rsid w:val="00E573B8"/>
    <w:rsid w:val="00EA42CA"/>
    <w:rsid w:val="00ED7E82"/>
    <w:rsid w:val="00EE021E"/>
    <w:rsid w:val="00EF5ABC"/>
    <w:rsid w:val="00F17BDF"/>
    <w:rsid w:val="00F43437"/>
    <w:rsid w:val="00F65455"/>
    <w:rsid w:val="00F66152"/>
    <w:rsid w:val="00FA0DB7"/>
    <w:rsid w:val="00FD322D"/>
    <w:rsid w:val="00FE654E"/>
    <w:rsid w:val="00FF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20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EF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F41DC"/>
    <w:pPr>
      <w:ind w:left="720"/>
    </w:pPr>
    <w:rPr>
      <w:rFonts w:ascii="Calibri" w:eastAsiaTheme="minorHAnsi" w:hAnsi="Calibri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48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E648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E648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E648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E648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E648F"/>
    <w:pPr>
      <w:spacing w:after="220"/>
    </w:pPr>
  </w:style>
  <w:style w:type="paragraph" w:styleId="Caption">
    <w:name w:val="caption"/>
    <w:basedOn w:val="Normal"/>
    <w:next w:val="Normal"/>
    <w:qFormat/>
    <w:rsid w:val="004E648F"/>
    <w:rPr>
      <w:b/>
      <w:bCs/>
      <w:sz w:val="18"/>
    </w:rPr>
  </w:style>
  <w:style w:type="paragraph" w:styleId="CommentText">
    <w:name w:val="annotation text"/>
    <w:basedOn w:val="Normal"/>
    <w:semiHidden/>
    <w:rsid w:val="004E648F"/>
    <w:rPr>
      <w:sz w:val="18"/>
    </w:rPr>
  </w:style>
  <w:style w:type="paragraph" w:styleId="EndnoteText">
    <w:name w:val="endnote text"/>
    <w:basedOn w:val="Normal"/>
    <w:semiHidden/>
    <w:rsid w:val="004E648F"/>
    <w:rPr>
      <w:sz w:val="18"/>
    </w:rPr>
  </w:style>
  <w:style w:type="paragraph" w:styleId="Footer">
    <w:name w:val="footer"/>
    <w:basedOn w:val="Normal"/>
    <w:semiHidden/>
    <w:rsid w:val="004E648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E648F"/>
    <w:rPr>
      <w:sz w:val="18"/>
    </w:rPr>
  </w:style>
  <w:style w:type="paragraph" w:customStyle="1" w:styleId="Endofdocument-Annex">
    <w:name w:val="[End of document - Annex]"/>
    <w:basedOn w:val="Normal"/>
    <w:rsid w:val="003E5881"/>
    <w:pPr>
      <w:ind w:left="5534"/>
    </w:pPr>
  </w:style>
  <w:style w:type="paragraph" w:styleId="Header">
    <w:name w:val="header"/>
    <w:basedOn w:val="Normal"/>
    <w:semiHidden/>
    <w:rsid w:val="004E648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E648F"/>
    <w:pPr>
      <w:numPr>
        <w:numId w:val="4"/>
      </w:numPr>
    </w:pPr>
  </w:style>
  <w:style w:type="paragraph" w:customStyle="1" w:styleId="ONUME">
    <w:name w:val="ONUM E"/>
    <w:basedOn w:val="BodyText"/>
    <w:rsid w:val="004E648F"/>
    <w:pPr>
      <w:numPr>
        <w:numId w:val="5"/>
      </w:numPr>
    </w:pPr>
  </w:style>
  <w:style w:type="paragraph" w:customStyle="1" w:styleId="ONUMFS">
    <w:name w:val="ONUM FS"/>
    <w:basedOn w:val="BodyText"/>
    <w:rsid w:val="004E648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E648F"/>
  </w:style>
  <w:style w:type="paragraph" w:styleId="Signature">
    <w:name w:val="Signature"/>
    <w:basedOn w:val="Normal"/>
    <w:semiHidden/>
    <w:rsid w:val="004E648F"/>
    <w:pPr>
      <w:ind w:left="5250"/>
    </w:pPr>
  </w:style>
  <w:style w:type="paragraph" w:styleId="BalloonText">
    <w:name w:val="Balloon Text"/>
    <w:basedOn w:val="Normal"/>
    <w:link w:val="BalloonTextChar"/>
    <w:rsid w:val="00207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7EF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F41DC"/>
    <w:pPr>
      <w:ind w:left="720"/>
    </w:pPr>
    <w:rPr>
      <w:rFonts w:ascii="Calibri" w:eastAsiaTheme="minorHAnsi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Amuchastegui Inés</dc:creator>
  <cp:lastModifiedBy>User</cp:lastModifiedBy>
  <cp:revision>2</cp:revision>
  <cp:lastPrinted>2018-11-27T09:01:00Z</cp:lastPrinted>
  <dcterms:created xsi:type="dcterms:W3CDTF">2018-11-29T19:08:00Z</dcterms:created>
  <dcterms:modified xsi:type="dcterms:W3CDTF">2018-11-29T19:08:00Z</dcterms:modified>
</cp:coreProperties>
</file>