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F" w:rsidRDefault="00C56A7F" w:rsidP="00C56A7F">
      <w:pPr>
        <w:rPr>
          <w:b/>
          <w:lang w:val="sr-Latn-CS"/>
        </w:rPr>
      </w:pPr>
    </w:p>
    <w:p w:rsidR="002A3574" w:rsidRDefault="002A3574" w:rsidP="002A3574">
      <w:pPr>
        <w:jc w:val="both"/>
        <w:rPr>
          <w:b/>
          <w:lang w:val="sr-Latn-CS"/>
        </w:rPr>
      </w:pPr>
    </w:p>
    <w:p w:rsidR="000F25D1" w:rsidRDefault="000F25D1" w:rsidP="000F25D1">
      <w:pPr>
        <w:jc w:val="both"/>
        <w:rPr>
          <w:b/>
          <w:lang w:val="sr-Latn-CS"/>
        </w:rPr>
      </w:pPr>
    </w:p>
    <w:p w:rsidR="000F25D1" w:rsidRDefault="000F25D1" w:rsidP="000F25D1">
      <w:pPr>
        <w:jc w:val="both"/>
        <w:rPr>
          <w:b/>
          <w:lang w:val="sr-Latn-CS"/>
        </w:rPr>
      </w:pPr>
    </w:p>
    <w:p w:rsidR="000F25D1" w:rsidRDefault="000F25D1" w:rsidP="000F25D1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0F25D1" w:rsidRDefault="000F25D1" w:rsidP="000F25D1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0F25D1" w:rsidRDefault="000F25D1" w:rsidP="000F25D1">
      <w:pPr>
        <w:jc w:val="both"/>
        <w:rPr>
          <w:lang w:val="sr-Latn-CS"/>
        </w:rPr>
      </w:pPr>
      <w:r>
        <w:rPr>
          <w:lang w:val="sr-Latn-CS"/>
        </w:rPr>
        <w:t xml:space="preserve">Podgorica, 10. 12. 2021. </w:t>
      </w:r>
    </w:p>
    <w:p w:rsidR="000F25D1" w:rsidRDefault="000F25D1" w:rsidP="000F25D1">
      <w:pPr>
        <w:jc w:val="both"/>
        <w:rPr>
          <w:lang w:val="sr-Latn-CS"/>
        </w:rPr>
      </w:pPr>
    </w:p>
    <w:p w:rsidR="000F25D1" w:rsidRDefault="000F25D1" w:rsidP="000F25D1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 xml:space="preserve"> (apsolventski rok), održanom 8. 12, postignut je sledeći (pozitivni) rezultat:</w:t>
      </w:r>
    </w:p>
    <w:p w:rsidR="000F25D1" w:rsidRDefault="000F25D1" w:rsidP="000F25D1">
      <w:pPr>
        <w:jc w:val="both"/>
        <w:rPr>
          <w:lang w:val="sr-Latn-CS"/>
        </w:rPr>
      </w:pPr>
    </w:p>
    <w:p w:rsidR="000F25D1" w:rsidRDefault="000F25D1" w:rsidP="000F25D1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0F25D1" w:rsidRDefault="000F25D1" w:rsidP="000F25D1">
      <w:pPr>
        <w:jc w:val="both"/>
        <w:rPr>
          <w:b/>
          <w:lang w:val="sr-Latn-CS"/>
        </w:rPr>
      </w:pPr>
    </w:p>
    <w:p w:rsidR="000F25D1" w:rsidRDefault="000F25D1" w:rsidP="000F25D1">
      <w:pPr>
        <w:jc w:val="both"/>
        <w:rPr>
          <w:color w:val="000000"/>
        </w:rPr>
      </w:pPr>
      <w:r>
        <w:rPr>
          <w:color w:val="000000"/>
        </w:rPr>
        <w:t xml:space="preserve">Amar </w:t>
      </w:r>
      <w:proofErr w:type="spellStart"/>
      <w:r>
        <w:rPr>
          <w:color w:val="000000"/>
        </w:rPr>
        <w:t>Hajrović</w:t>
      </w:r>
      <w:proofErr w:type="spellEnd"/>
      <w:r>
        <w:rPr>
          <w:color w:val="000000"/>
        </w:rPr>
        <w:t xml:space="preserve"> 23/20………..35</w:t>
      </w:r>
    </w:p>
    <w:p w:rsidR="000F25D1" w:rsidRDefault="000F25D1" w:rsidP="000F25D1">
      <w:pPr>
        <w:jc w:val="both"/>
        <w:rPr>
          <w:color w:val="000000"/>
        </w:rPr>
      </w:pPr>
      <w:proofErr w:type="spellStart"/>
      <w:r>
        <w:rPr>
          <w:color w:val="000000"/>
        </w:rPr>
        <w:t>Elza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Muratović</w:t>
      </w:r>
      <w:proofErr w:type="spellEnd"/>
      <w:r>
        <w:rPr>
          <w:color w:val="000000"/>
        </w:rPr>
        <w:t xml:space="preserve"> 32/20 …….…41</w:t>
      </w:r>
    </w:p>
    <w:p w:rsidR="000F25D1" w:rsidRDefault="000F25D1" w:rsidP="000F25D1">
      <w:pPr>
        <w:jc w:val="both"/>
        <w:rPr>
          <w:color w:val="000000"/>
        </w:rPr>
      </w:pPr>
      <w:r>
        <w:rPr>
          <w:color w:val="000000"/>
        </w:rPr>
        <w:t xml:space="preserve">Amina </w:t>
      </w:r>
      <w:proofErr w:type="spellStart"/>
      <w:r>
        <w:rPr>
          <w:color w:val="000000"/>
        </w:rPr>
        <w:t>Škrijelj</w:t>
      </w:r>
      <w:proofErr w:type="spellEnd"/>
      <w:r>
        <w:rPr>
          <w:color w:val="000000"/>
        </w:rPr>
        <w:t xml:space="preserve"> 45/19 ……….30</w:t>
      </w:r>
    </w:p>
    <w:p w:rsidR="000F25D1" w:rsidRDefault="000F25D1" w:rsidP="000F25D1">
      <w:pPr>
        <w:jc w:val="both"/>
        <w:rPr>
          <w:color w:val="000000"/>
        </w:rPr>
      </w:pPr>
      <w:proofErr w:type="spellStart"/>
      <w:r>
        <w:rPr>
          <w:color w:val="000000"/>
        </w:rPr>
        <w:t>Zurifa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Hajdarpašić</w:t>
      </w:r>
      <w:proofErr w:type="spellEnd"/>
      <w:r>
        <w:rPr>
          <w:color w:val="000000"/>
        </w:rPr>
        <w:t xml:space="preserve"> 26/20 …...25</w:t>
      </w:r>
    </w:p>
    <w:p w:rsidR="000F25D1" w:rsidRDefault="000F25D1" w:rsidP="000F25D1">
      <w:pPr>
        <w:rPr>
          <w:color w:val="000000"/>
        </w:rPr>
      </w:pPr>
    </w:p>
    <w:p w:rsidR="000F25D1" w:rsidRDefault="000F25D1" w:rsidP="000F25D1">
      <w:pPr>
        <w:rPr>
          <w:color w:val="000000"/>
        </w:rPr>
      </w:pPr>
      <w:proofErr w:type="spellStart"/>
      <w:r>
        <w:rPr>
          <w:color w:val="000000"/>
        </w:rPr>
        <w:t>Predmetni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nastavnik</w:t>
      </w:r>
      <w:proofErr w:type="spellEnd"/>
    </w:p>
    <w:p w:rsidR="000F25D1" w:rsidRDefault="000F25D1" w:rsidP="000F25D1">
      <w:pPr>
        <w:jc w:val="both"/>
        <w:rPr>
          <w:lang w:val="sr-Latn-CS"/>
        </w:rPr>
      </w:pPr>
    </w:p>
    <w:p w:rsidR="000F25D1" w:rsidRDefault="000F25D1" w:rsidP="000F25D1">
      <w:pPr>
        <w:jc w:val="both"/>
        <w:rPr>
          <w:lang w:val="sr-Latn-CS"/>
        </w:rPr>
      </w:pPr>
    </w:p>
    <w:p w:rsidR="00896078" w:rsidRPr="00C56A7F" w:rsidRDefault="00896078" w:rsidP="000F25D1">
      <w:pPr>
        <w:jc w:val="both"/>
      </w:pPr>
    </w:p>
    <w:sectPr w:rsidR="00896078" w:rsidRPr="00C5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286</cp:revision>
  <cp:lastPrinted>2021-04-10T12:38:00Z</cp:lastPrinted>
  <dcterms:created xsi:type="dcterms:W3CDTF">2019-04-28T11:02:00Z</dcterms:created>
  <dcterms:modified xsi:type="dcterms:W3CDTF">2021-12-11T15:15:00Z</dcterms:modified>
</cp:coreProperties>
</file>