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77" w:rsidRPr="00074512" w:rsidRDefault="001C7E77" w:rsidP="00D3263A">
      <w:pPr>
        <w:rPr>
          <w:lang w:val="sr-Latn-M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15"/>
        <w:gridCol w:w="4770"/>
        <w:gridCol w:w="2160"/>
      </w:tblGrid>
      <w:tr w:rsidR="00E06861" w:rsidRPr="00074512" w:rsidTr="007C3FE3">
        <w:tc>
          <w:tcPr>
            <w:tcW w:w="2515" w:type="dxa"/>
            <w:shd w:val="clear" w:color="auto" w:fill="D0CECE" w:themeFill="background2" w:themeFillShade="E6"/>
          </w:tcPr>
          <w:p w:rsidR="00E06861" w:rsidRPr="007C3FE3" w:rsidRDefault="00E06861" w:rsidP="00E06861">
            <w:pPr>
              <w:jc w:val="center"/>
              <w:rPr>
                <w:b/>
                <w:highlight w:val="lightGray"/>
                <w:lang w:val="sr-Latn-ME"/>
              </w:rPr>
            </w:pPr>
            <w:r w:rsidRPr="007C3FE3">
              <w:rPr>
                <w:b/>
                <w:highlight w:val="lightGray"/>
                <w:lang w:val="sr-Latn-ME"/>
              </w:rPr>
              <w:t>IME I PREZIME</w:t>
            </w:r>
          </w:p>
          <w:p w:rsidR="00E06861" w:rsidRPr="007C3FE3" w:rsidRDefault="00E06861" w:rsidP="00E06861">
            <w:pPr>
              <w:jc w:val="center"/>
              <w:rPr>
                <w:b/>
                <w:highlight w:val="lightGray"/>
                <w:lang w:val="sr-Latn-ME"/>
              </w:rPr>
            </w:pPr>
          </w:p>
        </w:tc>
        <w:tc>
          <w:tcPr>
            <w:tcW w:w="4770" w:type="dxa"/>
            <w:shd w:val="clear" w:color="auto" w:fill="D0CECE" w:themeFill="background2" w:themeFillShade="E6"/>
          </w:tcPr>
          <w:p w:rsidR="00E06861" w:rsidRPr="007C3FE3" w:rsidRDefault="00E06861" w:rsidP="00E06861">
            <w:pPr>
              <w:jc w:val="center"/>
              <w:rPr>
                <w:b/>
                <w:highlight w:val="lightGray"/>
                <w:lang w:val="sr-Latn-ME"/>
              </w:rPr>
            </w:pPr>
            <w:r w:rsidRPr="007C3FE3">
              <w:rPr>
                <w:b/>
                <w:highlight w:val="lightGray"/>
                <w:lang w:val="sr-Latn-ME"/>
              </w:rPr>
              <w:t>TEMA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E06861" w:rsidRPr="007C3FE3" w:rsidRDefault="00E06861" w:rsidP="00E06861">
            <w:pPr>
              <w:jc w:val="center"/>
              <w:rPr>
                <w:b/>
                <w:highlight w:val="lightGray"/>
                <w:lang w:val="sr-Latn-ME"/>
              </w:rPr>
            </w:pPr>
            <w:r w:rsidRPr="007C3FE3">
              <w:rPr>
                <w:b/>
                <w:highlight w:val="lightGray"/>
                <w:lang w:val="sr-Latn-ME"/>
              </w:rPr>
              <w:t>Datum izlaganja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1/21 Fuštić Mitar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3/21 Laketić Ana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Default="00074512" w:rsidP="00D3263A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Uticaj klimatskih promjena na povrtarsku proizvodnju</w:t>
            </w:r>
          </w:p>
          <w:p w:rsidR="006F06F5" w:rsidRPr="00074512" w:rsidRDefault="006F06F5" w:rsidP="00D3263A">
            <w:pPr>
              <w:rPr>
                <w:lang w:val="sr-Latn-ME"/>
              </w:rPr>
            </w:pP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04.april u 14.oo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4/21 Novaković Dragomir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6/21 Kovačević Marina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074512" w:rsidP="00D3263A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Mjere borbe </w:t>
            </w:r>
            <w:r>
              <w:rPr>
                <w:lang w:val="sr-Latn-ME"/>
              </w:rPr>
              <w:t>i prilagođavanja klimatskim promjenama u povrtarskoj proizvodnji</w:t>
            </w:r>
          </w:p>
        </w:tc>
        <w:tc>
          <w:tcPr>
            <w:tcW w:w="2160" w:type="dxa"/>
          </w:tcPr>
          <w:p w:rsidR="00E06861" w:rsidRPr="00074512" w:rsidRDefault="000B5BED" w:rsidP="000B5BED">
            <w:pPr>
              <w:rPr>
                <w:lang w:val="sr-Latn-ME"/>
              </w:rPr>
            </w:pPr>
            <w:r>
              <w:rPr>
                <w:lang w:val="sr-Latn-ME"/>
              </w:rPr>
              <w:t>04.april u 14.2o</w:t>
            </w:r>
          </w:p>
        </w:tc>
      </w:tr>
      <w:tr w:rsidR="00E06861" w:rsidRPr="00074512" w:rsidTr="00E06861">
        <w:trPr>
          <w:trHeight w:val="806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7/21 Dulović Željko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8/21 Barać Jovana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41BF6" w:rsidP="00E41BF6">
            <w:pPr>
              <w:rPr>
                <w:lang w:val="sr-Latn-ME"/>
              </w:rPr>
            </w:pPr>
            <w:r>
              <w:rPr>
                <w:lang w:val="sr-Latn-ME"/>
              </w:rPr>
              <w:t>Uticaj obrade zemljišta u povrtarstvu na klimatske promjene</w:t>
            </w:r>
          </w:p>
        </w:tc>
        <w:tc>
          <w:tcPr>
            <w:tcW w:w="2160" w:type="dxa"/>
          </w:tcPr>
          <w:p w:rsidR="00E06861" w:rsidRPr="00074512" w:rsidRDefault="000B5BED" w:rsidP="000B5BED">
            <w:pPr>
              <w:rPr>
                <w:lang w:val="sr-Latn-ME"/>
              </w:rPr>
            </w:pPr>
            <w:r>
              <w:rPr>
                <w:lang w:val="sr-Latn-ME"/>
              </w:rPr>
              <w:t>04.april u 14.oo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10/21 Mutavdžić Stefan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12/21 Dragašević Vuk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41BF6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Uticaj primjene đubriva u povratrstvu na klimatske promjene</w:t>
            </w:r>
          </w:p>
        </w:tc>
        <w:tc>
          <w:tcPr>
            <w:tcW w:w="2160" w:type="dxa"/>
          </w:tcPr>
          <w:p w:rsidR="00E06861" w:rsidRPr="00074512" w:rsidRDefault="000B5BED" w:rsidP="000B5BE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11.april u 14.oo 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17/21 Marović Miljan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21/21 Knežević Rade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41BF6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Razlika u djelovanju organskih i mineralnih đubriva i njihov značaj u povrtarstvu</w:t>
            </w: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11.april u 14.20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22/21 Loncović Ivana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24/21 Pavić Rade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41BF6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Sistemi redukovane obrade zemljišta i proizvodnje bez obrade na klimatske promjene</w:t>
            </w: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11.april u 14.40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25/21 Čukić Miloš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26/21 Vojinović Milica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41BF6" w:rsidP="00E41BF6">
            <w:pPr>
              <w:rPr>
                <w:lang w:val="sr-Latn-ME"/>
              </w:rPr>
            </w:pPr>
            <w:r>
              <w:rPr>
                <w:lang w:val="sr-Latn-ME"/>
              </w:rPr>
              <w:t>Stilovi života čiji je cilj ublažavanja klimatskih promjena</w:t>
            </w:r>
          </w:p>
        </w:tc>
        <w:tc>
          <w:tcPr>
            <w:tcW w:w="2160" w:type="dxa"/>
          </w:tcPr>
          <w:p w:rsidR="00E06861" w:rsidRPr="00074512" w:rsidRDefault="000B5BED" w:rsidP="000B5BED">
            <w:pPr>
              <w:rPr>
                <w:lang w:val="sr-Latn-ME"/>
              </w:rPr>
            </w:pPr>
            <w:r>
              <w:rPr>
                <w:lang w:val="sr-Latn-ME"/>
              </w:rPr>
              <w:t>25.april u 14.00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27/21 Jokić Andrija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29/21 Kovačević Đorđe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41BF6" w:rsidP="00E41BF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Mjere koje mogu smanjiti bacanje hrane (povrća) </w:t>
            </w: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25.april u 14.20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36/21 Radojičić Milica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38/21 Đaković Ružica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41BF6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Bacanje hrane i njegov uticaj na klimatske promjene</w:t>
            </w: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25.april u 14.40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42/21 Nikolić Andrijana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47/21 Ramović Lejla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E630F" w:rsidP="00D3263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Razlozi za proizvodnju povrća na vještačkim supstratima i tehnologija proizvodnje </w:t>
            </w: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9.maj u 14.oo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50/21 Terzić Maša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57/21 Peković Anja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E630F" w:rsidP="00EE630F">
            <w:pPr>
              <w:rPr>
                <w:lang w:val="sr-Latn-ME"/>
              </w:rPr>
            </w:pPr>
            <w:r>
              <w:rPr>
                <w:lang w:val="sr-Latn-ME"/>
              </w:rPr>
              <w:t>Hidroponska proizvodnja povrća i njen uticaj na životnu sredinu</w:t>
            </w: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9.maj u 14.20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58/21 Terzić Kristina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11/20 Pavlović Jovana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E630F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Uticaj povrtarske proiuzvodnje na zagađenje životne sredine</w:t>
            </w:r>
          </w:p>
        </w:tc>
        <w:tc>
          <w:tcPr>
            <w:tcW w:w="2160" w:type="dxa"/>
          </w:tcPr>
          <w:p w:rsidR="00E06861" w:rsidRPr="00074512" w:rsidRDefault="000B5BED" w:rsidP="000B5BED">
            <w:pPr>
              <w:rPr>
                <w:lang w:val="sr-Latn-ME"/>
              </w:rPr>
            </w:pPr>
            <w:r>
              <w:rPr>
                <w:lang w:val="sr-Latn-ME"/>
              </w:rPr>
              <w:t>9.maj u 14.4o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33/20 Manović Aleksa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36/20 Radanović Marija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E630F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Uticaj proizvodnje povrća u monokulturi na životnu sredinu</w:t>
            </w:r>
          </w:p>
        </w:tc>
        <w:tc>
          <w:tcPr>
            <w:tcW w:w="2160" w:type="dxa"/>
          </w:tcPr>
          <w:p w:rsidR="00E06861" w:rsidRPr="00074512" w:rsidRDefault="000B5BED" w:rsidP="000B5BED">
            <w:pPr>
              <w:rPr>
                <w:lang w:val="sr-Latn-ME"/>
              </w:rPr>
            </w:pPr>
            <w:r>
              <w:rPr>
                <w:lang w:val="sr-Latn-ME"/>
              </w:rPr>
              <w:t>16. maj u 14.oo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FC57C4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42/20 Šoškić Katarina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49/20 Mugoša Luka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E630F" w:rsidP="00EE630F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Mjere održavanja biodiverziteta u povrtarstvu </w:t>
            </w: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16. maj u 14.2o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lastRenderedPageBreak/>
              <w:t>59/20 Ostojić Dejan</w:t>
            </w:r>
          </w:p>
          <w:p w:rsidR="00E06861" w:rsidRDefault="00E06861" w:rsidP="00FC57C4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13/2019 Lalić Katarina </w:t>
            </w:r>
          </w:p>
          <w:p w:rsidR="004031F2" w:rsidRPr="00074512" w:rsidRDefault="004031F2" w:rsidP="00FC57C4">
            <w:pPr>
              <w:rPr>
                <w:lang w:val="sr-Latn-ME"/>
              </w:rPr>
            </w:pPr>
            <w:bookmarkStart w:id="0" w:name="_GoBack"/>
            <w:bookmarkEnd w:id="0"/>
          </w:p>
        </w:tc>
        <w:tc>
          <w:tcPr>
            <w:tcW w:w="4770" w:type="dxa"/>
          </w:tcPr>
          <w:p w:rsidR="00E06861" w:rsidRPr="00074512" w:rsidRDefault="00EE630F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Uticaj monokulture i plodoreda na zemljište u povrtarstvu</w:t>
            </w:r>
          </w:p>
        </w:tc>
        <w:tc>
          <w:tcPr>
            <w:tcW w:w="2160" w:type="dxa"/>
          </w:tcPr>
          <w:p w:rsidR="00E06861" w:rsidRPr="00074512" w:rsidRDefault="000B5BED" w:rsidP="00D3263A">
            <w:pPr>
              <w:rPr>
                <w:lang w:val="sr-Latn-ME"/>
              </w:rPr>
            </w:pPr>
            <w:r>
              <w:rPr>
                <w:lang w:val="sr-Latn-ME"/>
              </w:rPr>
              <w:t>16. maj u 14.4o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>30/2019 Kuč Lejla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38/2019 Božović Gorica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EE630F" w:rsidP="00450675">
            <w:pPr>
              <w:rPr>
                <w:lang w:val="sr-Latn-ME"/>
              </w:rPr>
            </w:pPr>
            <w:r>
              <w:rPr>
                <w:lang w:val="sr-Latn-ME"/>
              </w:rPr>
              <w:t>Načini obrade zemljišta u povrtarstvu sa aspekta zaštite životne sredine</w:t>
            </w:r>
          </w:p>
        </w:tc>
        <w:tc>
          <w:tcPr>
            <w:tcW w:w="2160" w:type="dxa"/>
          </w:tcPr>
          <w:p w:rsidR="00E06861" w:rsidRPr="00074512" w:rsidRDefault="000B5BED" w:rsidP="00450675">
            <w:pPr>
              <w:rPr>
                <w:lang w:val="sr-Latn-ME"/>
              </w:rPr>
            </w:pPr>
            <w:r>
              <w:rPr>
                <w:lang w:val="sr-Latn-ME"/>
              </w:rPr>
              <w:t>23. maj u 14.oo</w:t>
            </w:r>
          </w:p>
        </w:tc>
      </w:tr>
      <w:tr w:rsidR="00E06861" w:rsidRPr="00074512" w:rsidTr="00E06861">
        <w:trPr>
          <w:trHeight w:val="547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39/2019 Dabović Andrea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4/2018 Pantović Nina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</w:p>
        </w:tc>
        <w:tc>
          <w:tcPr>
            <w:tcW w:w="4770" w:type="dxa"/>
          </w:tcPr>
          <w:p w:rsidR="00E06861" w:rsidRPr="00074512" w:rsidRDefault="00257527" w:rsidP="00450675">
            <w:pPr>
              <w:rPr>
                <w:lang w:val="sr-Latn-ME"/>
              </w:rPr>
            </w:pPr>
            <w:r>
              <w:rPr>
                <w:lang w:val="sr-Latn-ME"/>
              </w:rPr>
              <w:t>Postupci sa povrćem u periodu od berbe do plasmana na tržište</w:t>
            </w:r>
          </w:p>
        </w:tc>
        <w:tc>
          <w:tcPr>
            <w:tcW w:w="2160" w:type="dxa"/>
          </w:tcPr>
          <w:p w:rsidR="00E06861" w:rsidRPr="00074512" w:rsidRDefault="000B5BED" w:rsidP="00450675">
            <w:pPr>
              <w:rPr>
                <w:lang w:val="sr-Latn-ME"/>
              </w:rPr>
            </w:pPr>
            <w:r>
              <w:rPr>
                <w:lang w:val="sr-Latn-ME"/>
              </w:rPr>
              <w:t>23. maj u 14.2o</w:t>
            </w:r>
          </w:p>
        </w:tc>
      </w:tr>
      <w:tr w:rsidR="00E06861" w:rsidRPr="00074512" w:rsidTr="00E06861">
        <w:trPr>
          <w:trHeight w:val="1074"/>
        </w:trPr>
        <w:tc>
          <w:tcPr>
            <w:tcW w:w="2515" w:type="dxa"/>
          </w:tcPr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11/18 Damjanović Vladan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25/2018 Senić Dijana </w:t>
            </w:r>
          </w:p>
          <w:p w:rsidR="00E06861" w:rsidRPr="00074512" w:rsidRDefault="00E06861" w:rsidP="00450675">
            <w:pPr>
              <w:rPr>
                <w:lang w:val="sr-Latn-ME"/>
              </w:rPr>
            </w:pPr>
            <w:r w:rsidRPr="00074512">
              <w:rPr>
                <w:lang w:val="sr-Latn-ME"/>
              </w:rPr>
              <w:t xml:space="preserve">38/2018 Čolović Milan </w:t>
            </w:r>
          </w:p>
        </w:tc>
        <w:tc>
          <w:tcPr>
            <w:tcW w:w="4770" w:type="dxa"/>
          </w:tcPr>
          <w:p w:rsidR="00E06861" w:rsidRPr="00074512" w:rsidRDefault="00257527" w:rsidP="00FC63C2">
            <w:pPr>
              <w:rPr>
                <w:lang w:val="sr-Latn-ME"/>
              </w:rPr>
            </w:pPr>
            <w:r>
              <w:rPr>
                <w:lang w:val="sr-Latn-ME"/>
              </w:rPr>
              <w:t>Kompostiranje povrća sa ciljem smanjenja uticaja povrtarskog  otpada na životnu sredinu</w:t>
            </w:r>
          </w:p>
        </w:tc>
        <w:tc>
          <w:tcPr>
            <w:tcW w:w="2160" w:type="dxa"/>
          </w:tcPr>
          <w:p w:rsidR="00E06861" w:rsidRPr="00074512" w:rsidRDefault="000B5BED" w:rsidP="00450675">
            <w:pPr>
              <w:rPr>
                <w:lang w:val="sr-Latn-ME"/>
              </w:rPr>
            </w:pPr>
            <w:r>
              <w:rPr>
                <w:lang w:val="sr-Latn-ME"/>
              </w:rPr>
              <w:t>23. maj u 14.4o</w:t>
            </w:r>
          </w:p>
        </w:tc>
      </w:tr>
    </w:tbl>
    <w:p w:rsidR="001C7E77" w:rsidRPr="00074512" w:rsidRDefault="001C7E77" w:rsidP="00D3263A">
      <w:pPr>
        <w:rPr>
          <w:lang w:val="sr-Latn-ME"/>
        </w:rPr>
      </w:pPr>
    </w:p>
    <w:p w:rsidR="00E06861" w:rsidRPr="00074512" w:rsidRDefault="00E06861">
      <w:pPr>
        <w:rPr>
          <w:b/>
          <w:color w:val="FF0000"/>
          <w:u w:val="single"/>
          <w:lang w:val="sr-Latn-ME"/>
        </w:rPr>
      </w:pPr>
      <w:r w:rsidRPr="00074512">
        <w:rPr>
          <w:b/>
          <w:color w:val="FF0000"/>
          <w:u w:val="single"/>
          <w:lang w:val="sr-Latn-ME"/>
        </w:rPr>
        <w:t>Važni datumi:</w:t>
      </w:r>
    </w:p>
    <w:p w:rsidR="00D50B66" w:rsidRPr="00074512" w:rsidRDefault="00E06861" w:rsidP="00E06861">
      <w:pPr>
        <w:pStyle w:val="ListParagraph"/>
        <w:numPr>
          <w:ilvl w:val="0"/>
          <w:numId w:val="1"/>
        </w:numPr>
        <w:rPr>
          <w:lang w:val="sr-Latn-ME"/>
        </w:rPr>
      </w:pPr>
      <w:r w:rsidRPr="00074512">
        <w:rPr>
          <w:lang w:val="sr-Latn-ME"/>
        </w:rPr>
        <w:t>Word i Power point verzija seminarskog rada</w:t>
      </w:r>
      <w:r w:rsidR="007C3FE3">
        <w:rPr>
          <w:lang w:val="sr-Latn-ME"/>
        </w:rPr>
        <w:t>,</w:t>
      </w:r>
      <w:r w:rsidRPr="00074512">
        <w:rPr>
          <w:lang w:val="sr-Latn-ME"/>
        </w:rPr>
        <w:t xml:space="preserve"> </w:t>
      </w:r>
      <w:r w:rsidR="00063CC7" w:rsidRPr="00074512">
        <w:rPr>
          <w:lang w:val="sr-Latn-ME"/>
        </w:rPr>
        <w:t>u elektronskoj verziji</w:t>
      </w:r>
      <w:r w:rsidR="007C3FE3">
        <w:rPr>
          <w:lang w:val="sr-Latn-ME"/>
        </w:rPr>
        <w:t>,</w:t>
      </w:r>
      <w:r w:rsidR="00063CC7" w:rsidRPr="00074512">
        <w:rPr>
          <w:lang w:val="sr-Latn-ME"/>
        </w:rPr>
        <w:t xml:space="preserve"> </w:t>
      </w:r>
      <w:r w:rsidRPr="00074512">
        <w:rPr>
          <w:lang w:val="sr-Latn-ME"/>
        </w:rPr>
        <w:t>mora</w:t>
      </w:r>
      <w:r w:rsidR="00003AE8" w:rsidRPr="00074512">
        <w:rPr>
          <w:lang w:val="sr-Latn-ME"/>
        </w:rPr>
        <w:t>ju</w:t>
      </w:r>
      <w:r w:rsidRPr="00074512">
        <w:rPr>
          <w:lang w:val="sr-Latn-ME"/>
        </w:rPr>
        <w:t xml:space="preserve"> biti </w:t>
      </w:r>
      <w:r w:rsidR="00063CC7" w:rsidRPr="00074512">
        <w:rPr>
          <w:lang w:val="sr-Latn-ME"/>
        </w:rPr>
        <w:t>poslati</w:t>
      </w:r>
      <w:r w:rsidRPr="00074512">
        <w:rPr>
          <w:lang w:val="sr-Latn-ME"/>
        </w:rPr>
        <w:t xml:space="preserve"> </w:t>
      </w:r>
      <w:r w:rsidR="00003AE8" w:rsidRPr="00074512">
        <w:rPr>
          <w:lang w:val="sr-Latn-ME"/>
        </w:rPr>
        <w:t xml:space="preserve">najkasnije do 31.marta u 20.ooh na email adresu </w:t>
      </w:r>
      <w:hyperlink r:id="rId5" w:history="1">
        <w:r w:rsidR="00003AE8" w:rsidRPr="00074512">
          <w:rPr>
            <w:rStyle w:val="Hyperlink"/>
            <w:lang w:val="sr-Latn-ME"/>
          </w:rPr>
          <w:t>mirecki@ucg.ac.me</w:t>
        </w:r>
      </w:hyperlink>
      <w:r w:rsidR="00003AE8" w:rsidRPr="00074512">
        <w:rPr>
          <w:lang w:val="sr-Latn-ME"/>
        </w:rPr>
        <w:t>. Radovi koji budu predat</w:t>
      </w:r>
      <w:r w:rsidR="00063CC7" w:rsidRPr="00074512">
        <w:rPr>
          <w:lang w:val="sr-Latn-ME"/>
        </w:rPr>
        <w:t>i</w:t>
      </w:r>
      <w:r w:rsidR="00003AE8" w:rsidRPr="00074512">
        <w:rPr>
          <w:lang w:val="sr-Latn-ME"/>
        </w:rPr>
        <w:t xml:space="preserve"> nakon zakazanog termina ne</w:t>
      </w:r>
      <w:r w:rsidR="00063CC7" w:rsidRPr="00074512">
        <w:rPr>
          <w:lang w:val="sr-Latn-ME"/>
        </w:rPr>
        <w:t>ć</w:t>
      </w:r>
      <w:r w:rsidR="00003AE8" w:rsidRPr="00074512">
        <w:rPr>
          <w:lang w:val="sr-Latn-ME"/>
        </w:rPr>
        <w:t xml:space="preserve">e biti pregledani </w:t>
      </w:r>
      <w:r w:rsidR="00063CC7" w:rsidRPr="00074512">
        <w:rPr>
          <w:lang w:val="sr-Latn-ME"/>
        </w:rPr>
        <w:t>i</w:t>
      </w:r>
      <w:r w:rsidR="00003AE8" w:rsidRPr="00074512">
        <w:rPr>
          <w:lang w:val="sr-Latn-ME"/>
        </w:rPr>
        <w:t xml:space="preserve"> oc</w:t>
      </w:r>
      <w:r w:rsidR="00063CC7" w:rsidRPr="00074512">
        <w:rPr>
          <w:lang w:val="sr-Latn-ME"/>
        </w:rPr>
        <w:t>i</w:t>
      </w:r>
      <w:r w:rsidR="00003AE8" w:rsidRPr="00074512">
        <w:rPr>
          <w:lang w:val="sr-Latn-ME"/>
        </w:rPr>
        <w:t>jenjeni</w:t>
      </w:r>
      <w:r w:rsidR="00063CC7" w:rsidRPr="00074512">
        <w:rPr>
          <w:lang w:val="sr-Latn-ME"/>
        </w:rPr>
        <w:t>.</w:t>
      </w:r>
    </w:p>
    <w:p w:rsidR="007C3FE3" w:rsidRDefault="00063CC7" w:rsidP="00E06861">
      <w:pPr>
        <w:pStyle w:val="ListParagraph"/>
        <w:numPr>
          <w:ilvl w:val="0"/>
          <w:numId w:val="1"/>
        </w:numPr>
        <w:rPr>
          <w:lang w:val="sr-Latn-ME"/>
        </w:rPr>
      </w:pPr>
      <w:r w:rsidRPr="007C3FE3">
        <w:rPr>
          <w:lang w:val="sr-Latn-ME"/>
        </w:rPr>
        <w:t>Odštampana Word verzija rada mora biti predat</w:t>
      </w:r>
      <w:r w:rsidR="007C3FE3">
        <w:rPr>
          <w:lang w:val="sr-Latn-ME"/>
        </w:rPr>
        <w:t>a</w:t>
      </w:r>
      <w:r w:rsidRPr="007C3FE3">
        <w:rPr>
          <w:lang w:val="sr-Latn-ME"/>
        </w:rPr>
        <w:t xml:space="preserve"> profesorici 4.aprila na redovnim predavanjima.</w:t>
      </w:r>
      <w:r w:rsidR="007C3FE3">
        <w:rPr>
          <w:lang w:val="sr-Latn-ME"/>
        </w:rPr>
        <w:t xml:space="preserve"> </w:t>
      </w:r>
    </w:p>
    <w:p w:rsidR="00063CC7" w:rsidRPr="007C3FE3" w:rsidRDefault="007C3FE3" w:rsidP="00E0686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</w:t>
      </w:r>
      <w:r w:rsidR="00063CC7" w:rsidRPr="007C3FE3">
        <w:rPr>
          <w:lang w:val="sr-Latn-ME"/>
        </w:rPr>
        <w:t xml:space="preserve">oštovanje zadatih pravila za izradu seminarskog rada će uticati na konačnu ocjenu.  </w:t>
      </w:r>
    </w:p>
    <w:sectPr w:rsidR="00063CC7" w:rsidRPr="007C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F1774"/>
    <w:multiLevelType w:val="hybridMultilevel"/>
    <w:tmpl w:val="50A07D04"/>
    <w:lvl w:ilvl="0" w:tplc="E6AE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7B"/>
    <w:rsid w:val="00003AE8"/>
    <w:rsid w:val="00063CC7"/>
    <w:rsid w:val="00074512"/>
    <w:rsid w:val="000B5BED"/>
    <w:rsid w:val="001C7E77"/>
    <w:rsid w:val="00257527"/>
    <w:rsid w:val="002B485D"/>
    <w:rsid w:val="004031F2"/>
    <w:rsid w:val="00450675"/>
    <w:rsid w:val="006422C8"/>
    <w:rsid w:val="006F06F5"/>
    <w:rsid w:val="007C3FE3"/>
    <w:rsid w:val="00815100"/>
    <w:rsid w:val="00D3263A"/>
    <w:rsid w:val="00D50B66"/>
    <w:rsid w:val="00E06861"/>
    <w:rsid w:val="00E41BF6"/>
    <w:rsid w:val="00EE630F"/>
    <w:rsid w:val="00F86C58"/>
    <w:rsid w:val="00FC537B"/>
    <w:rsid w:val="00FC57C4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86B7E-8D6D-40B8-B71B-BB9E0ED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8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ecki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2023-02-14T12:45:00Z</dcterms:created>
  <dcterms:modified xsi:type="dcterms:W3CDTF">2023-02-22T09:08:00Z</dcterms:modified>
</cp:coreProperties>
</file>